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E85" w:rsidRPr="008E3775" w:rsidRDefault="00142E85" w:rsidP="00142E85">
      <w:pPr>
        <w:ind w:firstLine="0"/>
        <w:jc w:val="center"/>
        <w:rPr>
          <w:rFonts w:eastAsia="Times New Roman" w:cs="Times New Roman"/>
          <w:b/>
          <w:bCs/>
          <w:caps/>
          <w:sz w:val="16"/>
          <w:szCs w:val="16"/>
          <w:lang w:eastAsia="ru-RU"/>
        </w:rPr>
      </w:pPr>
    </w:p>
    <w:p w:rsidR="00142E85" w:rsidRPr="008E3775" w:rsidRDefault="00142E85" w:rsidP="00142E85">
      <w:pPr>
        <w:ind w:firstLine="0"/>
        <w:jc w:val="center"/>
        <w:rPr>
          <w:rFonts w:eastAsia="Times New Roman" w:cs="Times New Roman"/>
          <w:b/>
          <w:bCs/>
          <w:caps/>
          <w:szCs w:val="28"/>
          <w:lang w:eastAsia="ru-RU"/>
        </w:rPr>
      </w:pPr>
      <w:r w:rsidRPr="008E3775">
        <w:rPr>
          <w:rFonts w:eastAsia="Times New Roman" w:cs="Times New Roman"/>
          <w:noProof/>
          <w:szCs w:val="28"/>
          <w:lang w:eastAsia="uk-UA"/>
        </w:rPr>
        <w:drawing>
          <wp:anchor distT="0" distB="0" distL="114300" distR="114300" simplePos="0" relativeHeight="251659264" behindDoc="0" locked="0" layoutInCell="1" allowOverlap="1" wp14:anchorId="206C1871" wp14:editId="6DF269BC">
            <wp:simplePos x="0" y="0"/>
            <wp:positionH relativeFrom="column">
              <wp:posOffset>2931160</wp:posOffset>
            </wp:positionH>
            <wp:positionV relativeFrom="paragraph">
              <wp:posOffset>-60325</wp:posOffset>
            </wp:positionV>
            <wp:extent cx="494665" cy="628015"/>
            <wp:effectExtent l="0" t="0" r="635" b="63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3775">
        <w:rPr>
          <w:rFonts w:eastAsia="Times New Roman" w:cs="Times New Roman"/>
          <w:b/>
          <w:bCs/>
          <w:caps/>
          <w:szCs w:val="28"/>
          <w:lang w:eastAsia="ru-RU"/>
        </w:rPr>
        <w:t>Глухівська міська рада Сумської області</w:t>
      </w:r>
    </w:p>
    <w:p w:rsidR="00142E85" w:rsidRPr="008E3775" w:rsidRDefault="00142E85" w:rsidP="00142E85">
      <w:pPr>
        <w:ind w:firstLine="0"/>
        <w:jc w:val="center"/>
        <w:rPr>
          <w:rFonts w:eastAsia="Times New Roman" w:cs="Times New Roman"/>
          <w:b/>
          <w:bCs/>
          <w:szCs w:val="28"/>
          <w:lang w:eastAsia="ru-RU"/>
        </w:rPr>
      </w:pPr>
      <w:r w:rsidRPr="008E3775">
        <w:rPr>
          <w:rFonts w:eastAsia="Times New Roman" w:cs="Times New Roman"/>
          <w:b/>
          <w:bCs/>
          <w:szCs w:val="28"/>
          <w:lang w:eastAsia="ru-RU"/>
        </w:rPr>
        <w:t>ВОСЬМЕ СКЛИКАННЯ</w:t>
      </w:r>
    </w:p>
    <w:p w:rsidR="00142E85" w:rsidRPr="008E3775" w:rsidRDefault="00142E85" w:rsidP="00142E85">
      <w:pPr>
        <w:ind w:firstLine="0"/>
        <w:jc w:val="center"/>
        <w:rPr>
          <w:rFonts w:eastAsia="Times New Roman" w:cs="Times New Roman"/>
          <w:b/>
          <w:bCs/>
          <w:szCs w:val="28"/>
          <w:lang w:eastAsia="ru-RU"/>
        </w:rPr>
      </w:pPr>
      <w:r w:rsidRPr="008E3775">
        <w:rPr>
          <w:rFonts w:eastAsia="Times New Roman" w:cs="Times New Roman"/>
          <w:b/>
          <w:bCs/>
          <w:szCs w:val="28"/>
          <w:lang w:eastAsia="ru-RU"/>
        </w:rPr>
        <w:t xml:space="preserve">П’ЯТДЕСЯТ </w:t>
      </w:r>
      <w:r>
        <w:rPr>
          <w:rFonts w:eastAsia="Times New Roman" w:cs="Times New Roman"/>
          <w:b/>
          <w:bCs/>
          <w:szCs w:val="28"/>
          <w:lang w:eastAsia="ru-RU"/>
        </w:rPr>
        <w:t>ТРЕТЯ</w:t>
      </w:r>
      <w:r w:rsidRPr="008E3775">
        <w:rPr>
          <w:rFonts w:eastAsia="Times New Roman" w:cs="Times New Roman"/>
          <w:b/>
          <w:bCs/>
          <w:szCs w:val="28"/>
          <w:lang w:eastAsia="ru-RU"/>
        </w:rPr>
        <w:t xml:space="preserve"> СЕСІЯ</w:t>
      </w:r>
    </w:p>
    <w:p w:rsidR="00142E85" w:rsidRPr="008E3775" w:rsidRDefault="00142E85" w:rsidP="00142E85">
      <w:pPr>
        <w:ind w:firstLine="0"/>
        <w:jc w:val="center"/>
        <w:rPr>
          <w:rFonts w:eastAsia="Times New Roman" w:cs="Times New Roman"/>
          <w:b/>
          <w:bCs/>
          <w:szCs w:val="28"/>
          <w:lang w:eastAsia="ru-RU"/>
        </w:rPr>
      </w:pPr>
      <w:r w:rsidRPr="008E3775">
        <w:rPr>
          <w:rFonts w:eastAsia="Times New Roman" w:cs="Times New Roman"/>
          <w:b/>
          <w:bCs/>
          <w:szCs w:val="28"/>
          <w:lang w:eastAsia="ru-RU"/>
        </w:rPr>
        <w:t>ПЕРШЕ ПЛЕНАРНЕ ЗАСІДАННЯ</w:t>
      </w:r>
    </w:p>
    <w:p w:rsidR="00142E85" w:rsidRPr="008E3775" w:rsidRDefault="00142E85" w:rsidP="00142E85">
      <w:pPr>
        <w:ind w:firstLine="0"/>
        <w:jc w:val="center"/>
        <w:rPr>
          <w:rFonts w:eastAsia="Times New Roman" w:cs="Times New Roman"/>
          <w:b/>
          <w:bCs/>
          <w:sz w:val="32"/>
          <w:szCs w:val="32"/>
          <w:lang w:eastAsia="ru-RU"/>
        </w:rPr>
      </w:pPr>
      <w:r w:rsidRPr="008E3775">
        <w:rPr>
          <w:rFonts w:eastAsia="Times New Roman" w:cs="Times New Roman"/>
          <w:b/>
          <w:bCs/>
          <w:sz w:val="32"/>
          <w:szCs w:val="32"/>
          <w:lang w:eastAsia="ru-RU"/>
        </w:rPr>
        <w:t xml:space="preserve">Р І Ш Е Н </w:t>
      </w:r>
      <w:proofErr w:type="spellStart"/>
      <w:r w:rsidRPr="008E3775">
        <w:rPr>
          <w:rFonts w:eastAsia="Times New Roman" w:cs="Times New Roman"/>
          <w:b/>
          <w:bCs/>
          <w:sz w:val="32"/>
          <w:szCs w:val="32"/>
          <w:lang w:eastAsia="ru-RU"/>
        </w:rPr>
        <w:t>Н</w:t>
      </w:r>
      <w:proofErr w:type="spellEnd"/>
      <w:r w:rsidRPr="008E3775">
        <w:rPr>
          <w:rFonts w:eastAsia="Times New Roman" w:cs="Times New Roman"/>
          <w:b/>
          <w:bCs/>
          <w:sz w:val="32"/>
          <w:szCs w:val="32"/>
          <w:lang w:eastAsia="ru-RU"/>
        </w:rPr>
        <w:t xml:space="preserve"> Я</w:t>
      </w:r>
    </w:p>
    <w:p w:rsidR="00142E85" w:rsidRPr="008E3775" w:rsidRDefault="00142E85" w:rsidP="00142E85">
      <w:pPr>
        <w:ind w:firstLine="0"/>
        <w:jc w:val="center"/>
        <w:rPr>
          <w:rFonts w:eastAsia="Times New Roman" w:cs="Times New Roman"/>
          <w:b/>
          <w:bCs/>
          <w:sz w:val="16"/>
          <w:szCs w:val="16"/>
          <w:lang w:eastAsia="ru-RU"/>
        </w:rPr>
      </w:pPr>
    </w:p>
    <w:p w:rsidR="00142E85" w:rsidRPr="008E3775" w:rsidRDefault="00142E85" w:rsidP="00142E85">
      <w:pPr>
        <w:ind w:firstLine="0"/>
        <w:jc w:val="left"/>
        <w:rPr>
          <w:rFonts w:eastAsia="Times New Roman" w:cs="Times New Roman"/>
          <w:szCs w:val="28"/>
          <w:lang w:eastAsia="ru-RU"/>
        </w:rPr>
      </w:pPr>
      <w:r w:rsidRPr="008E3775">
        <w:rPr>
          <w:rFonts w:eastAsia="Times New Roman" w:cs="Times New Roman"/>
          <w:spacing w:val="-3"/>
          <w:sz w:val="26"/>
          <w:szCs w:val="26"/>
          <w:lang w:eastAsia="ru-RU"/>
        </w:rPr>
        <w:t xml:space="preserve">   </w:t>
      </w:r>
      <w:r>
        <w:rPr>
          <w:rFonts w:eastAsia="Times New Roman" w:cs="Times New Roman"/>
          <w:spacing w:val="-3"/>
          <w:szCs w:val="28"/>
          <w:lang w:eastAsia="ru-RU"/>
        </w:rPr>
        <w:t xml:space="preserve">__________   </w:t>
      </w:r>
      <w:r w:rsidRPr="008E3775">
        <w:rPr>
          <w:rFonts w:eastAsia="Times New Roman" w:cs="Times New Roman"/>
          <w:spacing w:val="-3"/>
          <w:szCs w:val="28"/>
          <w:lang w:eastAsia="ru-RU"/>
        </w:rPr>
        <w:t xml:space="preserve">                </w:t>
      </w:r>
      <w:r w:rsidRPr="008E3775">
        <w:rPr>
          <w:rFonts w:eastAsia="Times New Roman" w:cs="Times New Roman"/>
          <w:szCs w:val="28"/>
          <w:lang w:eastAsia="ru-RU"/>
        </w:rPr>
        <w:t xml:space="preserve">                            м. Глухів                                №  </w:t>
      </w:r>
      <w:r>
        <w:rPr>
          <w:rFonts w:eastAsia="Times New Roman" w:cs="Times New Roman"/>
          <w:szCs w:val="28"/>
          <w:lang w:eastAsia="ru-RU"/>
        </w:rPr>
        <w:t>______</w:t>
      </w:r>
    </w:p>
    <w:p w:rsidR="00142E85" w:rsidRPr="008E3775" w:rsidRDefault="00142E85" w:rsidP="00142E85">
      <w:pPr>
        <w:ind w:firstLine="0"/>
        <w:jc w:val="left"/>
        <w:rPr>
          <w:rFonts w:eastAsia="Times New Roman" w:cs="Times New Roman"/>
          <w:b/>
          <w:szCs w:val="28"/>
          <w:lang w:eastAsia="ru-RU"/>
        </w:rPr>
      </w:pPr>
    </w:p>
    <w:p w:rsidR="00142E85" w:rsidRPr="008E3775" w:rsidRDefault="00142E85" w:rsidP="00142E85">
      <w:pPr>
        <w:ind w:firstLine="0"/>
        <w:jc w:val="left"/>
        <w:rPr>
          <w:rFonts w:eastAsia="Times New Roman" w:cs="Times New Roman"/>
          <w:b/>
          <w:szCs w:val="28"/>
          <w:lang w:eastAsia="ru-RU"/>
        </w:rPr>
      </w:pPr>
    </w:p>
    <w:p w:rsidR="00142E85" w:rsidRPr="008E3775" w:rsidRDefault="00142E85" w:rsidP="00142E85">
      <w:pPr>
        <w:ind w:firstLine="0"/>
        <w:jc w:val="left"/>
        <w:rPr>
          <w:rFonts w:eastAsia="Times New Roman" w:cs="Times New Roman"/>
          <w:b/>
          <w:szCs w:val="28"/>
          <w:lang w:eastAsia="ru-RU"/>
        </w:rPr>
      </w:pPr>
      <w:r w:rsidRPr="008E3775">
        <w:rPr>
          <w:rFonts w:eastAsia="Times New Roman" w:cs="Times New Roman"/>
          <w:b/>
          <w:szCs w:val="28"/>
          <w:lang w:eastAsia="ru-RU"/>
        </w:rPr>
        <w:t>Про регулювання</w:t>
      </w:r>
    </w:p>
    <w:p w:rsidR="00142E85" w:rsidRPr="008E3775" w:rsidRDefault="00142E85" w:rsidP="00142E85">
      <w:pPr>
        <w:ind w:firstLine="0"/>
        <w:jc w:val="left"/>
        <w:rPr>
          <w:rFonts w:eastAsia="Times New Roman" w:cs="Times New Roman"/>
          <w:b/>
          <w:szCs w:val="28"/>
          <w:lang w:eastAsia="ru-RU"/>
        </w:rPr>
      </w:pPr>
      <w:r w:rsidRPr="008E3775">
        <w:rPr>
          <w:rFonts w:eastAsia="Times New Roman" w:cs="Times New Roman"/>
          <w:b/>
          <w:szCs w:val="28"/>
          <w:lang w:eastAsia="ru-RU"/>
        </w:rPr>
        <w:t>земельних відносин</w:t>
      </w:r>
    </w:p>
    <w:p w:rsidR="00142E85" w:rsidRPr="008E3775" w:rsidRDefault="00142E85" w:rsidP="00142E85">
      <w:pPr>
        <w:ind w:firstLine="0"/>
        <w:jc w:val="left"/>
        <w:rPr>
          <w:rFonts w:eastAsia="Times New Roman" w:cs="Times New Roman"/>
          <w:b/>
          <w:sz w:val="24"/>
          <w:szCs w:val="24"/>
          <w:lang w:eastAsia="ru-RU"/>
        </w:rPr>
      </w:pPr>
    </w:p>
    <w:p w:rsidR="00142E85" w:rsidRPr="008E3775" w:rsidRDefault="00142E85" w:rsidP="00142E85">
      <w:pPr>
        <w:ind w:firstLine="0"/>
        <w:jc w:val="left"/>
        <w:rPr>
          <w:rFonts w:eastAsia="Times New Roman" w:cs="Times New Roman"/>
          <w:b/>
          <w:sz w:val="24"/>
          <w:szCs w:val="24"/>
          <w:lang w:eastAsia="ru-RU"/>
        </w:rPr>
      </w:pPr>
    </w:p>
    <w:p w:rsidR="00142E85" w:rsidRPr="008E3775" w:rsidRDefault="00142E85" w:rsidP="00142E85">
      <w:pPr>
        <w:ind w:firstLine="708"/>
        <w:rPr>
          <w:rFonts w:eastAsia="Times New Roman" w:cs="Times New Roman"/>
          <w:spacing w:val="-8"/>
          <w:szCs w:val="28"/>
          <w:lang w:eastAsia="ru-RU"/>
        </w:rPr>
      </w:pPr>
      <w:r w:rsidRPr="008E3775">
        <w:rPr>
          <w:rFonts w:eastAsia="Times New Roman" w:cs="Times New Roman"/>
          <w:spacing w:val="-8"/>
          <w:szCs w:val="28"/>
          <w:lang w:eastAsia="ru-RU"/>
        </w:rPr>
        <w:t xml:space="preserve">Розглянувши землевпорядну документацію, заяви землевласників та землекористувачів, відповідно до статей 12, 40, 57, 77, 81,  92, 116, 118, 120 -  126, 134, 186, розділу Х Земельного кодексу України, Закону України «Про  землеустрій», Закону України «Про оренду землі», Порядку ведення Державного земельного кадастру, затвердженого постановою Кабінету Міністрів України від 17.10.2012 року №1051, пункту 6 розділу ІІ Прикінцевих та перехідних положень Закону України «Про внесення змін до деяких законодавчих актів України щодо розмежування земель державної та комунальної власності», рішення Глухівської міської ради від 07.07.2021 №264 «Про встановлення плати за землю на території Глухівської міської ради», </w:t>
      </w:r>
      <w:r w:rsidRPr="008E3775">
        <w:rPr>
          <w:rFonts w:cs="Times New Roman"/>
          <w:szCs w:val="28"/>
        </w:rPr>
        <w:t>розпорядження голови Сумської обласної державної адміністрації – начальника обласної військової адміністрації від 26.07.2024 №379-ОД «Про перейменування об’єктів топонімії у Сумській області», «</w:t>
      </w:r>
      <w:r>
        <w:rPr>
          <w:rFonts w:cs="Times New Roman"/>
          <w:szCs w:val="28"/>
        </w:rPr>
        <w:t>Порядок управління відходами, що утворились у зв’язку з пошкодженням (руйнуванням) будівель та споруд внаслідок бойових дій, терористичних актів, диверсій або проведенням робіт з ліквідації їх наслідків</w:t>
      </w:r>
      <w:r w:rsidRPr="008E3775">
        <w:rPr>
          <w:rFonts w:cs="Times New Roman"/>
          <w:szCs w:val="28"/>
        </w:rPr>
        <w:t>»</w:t>
      </w:r>
      <w:r>
        <w:rPr>
          <w:rFonts w:cs="Times New Roman"/>
          <w:szCs w:val="28"/>
        </w:rPr>
        <w:t xml:space="preserve"> затверджений постановою КМУ від 27.09.2022 №1073</w:t>
      </w:r>
      <w:r w:rsidRPr="008E3775">
        <w:rPr>
          <w:rFonts w:cs="Times New Roman"/>
          <w:szCs w:val="28"/>
        </w:rPr>
        <w:t xml:space="preserve">, </w:t>
      </w:r>
      <w:r w:rsidRPr="008E3775">
        <w:rPr>
          <w:rFonts w:eastAsia="Times New Roman" w:cs="Times New Roman"/>
          <w:spacing w:val="-8"/>
          <w:szCs w:val="28"/>
          <w:lang w:eastAsia="ru-RU"/>
        </w:rPr>
        <w:t xml:space="preserve">керуючись статтею 25, пунктом 34 частини першої статті 26, частиною першою статті 59 Закону України «Про місцеве самоврядування в Україні», </w:t>
      </w:r>
      <w:r w:rsidRPr="008E3775">
        <w:rPr>
          <w:rFonts w:eastAsia="Times New Roman" w:cs="Times New Roman"/>
          <w:b/>
          <w:spacing w:val="-8"/>
          <w:szCs w:val="28"/>
          <w:lang w:eastAsia="ru-RU"/>
        </w:rPr>
        <w:t>міська рада ВИРІШИЛА</w:t>
      </w:r>
      <w:r w:rsidRPr="008E3775">
        <w:rPr>
          <w:rFonts w:eastAsia="Times New Roman" w:cs="Times New Roman"/>
          <w:spacing w:val="-8"/>
          <w:szCs w:val="28"/>
          <w:lang w:eastAsia="ru-RU"/>
        </w:rPr>
        <w:t>:</w:t>
      </w:r>
    </w:p>
    <w:p w:rsidR="00142E85" w:rsidRDefault="00142E85" w:rsidP="00142E85">
      <w:pPr>
        <w:tabs>
          <w:tab w:val="left" w:pos="9360"/>
        </w:tabs>
        <w:ind w:right="-6" w:firstLine="540"/>
        <w:rPr>
          <w:szCs w:val="24"/>
        </w:rPr>
      </w:pPr>
      <w:r w:rsidRPr="008E3775">
        <w:t xml:space="preserve">1.Затвердити технічну документацію із землеустрою щодо інвентаризації земель комунальної власності, за рахунок земель житлової та громадської забудови, для будівництва та обслуговування інших будівель громадської забудови, під будівлями Глухівської міської ради, розташованих по вулиці </w:t>
      </w:r>
      <w:r>
        <w:t>Спаська, 20</w:t>
      </w:r>
      <w:r w:rsidRPr="008E3775">
        <w:t xml:space="preserve"> у місті Глухів Шосткинського району Сумської області площею </w:t>
      </w:r>
      <w:r>
        <w:t>3298</w:t>
      </w:r>
      <w:r w:rsidRPr="008E3775">
        <w:t xml:space="preserve"> м2, кадастровий номер 5910300000:01:0</w:t>
      </w:r>
      <w:r>
        <w:t>14</w:t>
      </w:r>
      <w:r w:rsidRPr="008E3775">
        <w:t>:0</w:t>
      </w:r>
      <w:r>
        <w:t>489</w:t>
      </w:r>
      <w:r w:rsidRPr="008E3775">
        <w:t xml:space="preserve"> для громадської забудови, </w:t>
      </w:r>
      <w:r w:rsidRPr="008E3775">
        <w:rPr>
          <w:szCs w:val="24"/>
        </w:rPr>
        <w:t>КВЦПЗ : 03.15 - для будівництва та обслуговування інших будівель громадської забудови.</w:t>
      </w:r>
    </w:p>
    <w:p w:rsidR="00142E85" w:rsidRDefault="00142E85" w:rsidP="00142E85">
      <w:pPr>
        <w:tabs>
          <w:tab w:val="left" w:pos="9360"/>
        </w:tabs>
        <w:ind w:right="-6" w:firstLine="540"/>
        <w:rPr>
          <w:szCs w:val="24"/>
        </w:rPr>
      </w:pPr>
      <w:r>
        <w:rPr>
          <w:szCs w:val="24"/>
        </w:rPr>
        <w:t>1</w:t>
      </w:r>
      <w:r w:rsidRPr="00020B31">
        <w:rPr>
          <w:szCs w:val="24"/>
        </w:rPr>
        <w:t>.1.Зареєструвати право комунальної власності</w:t>
      </w:r>
      <w:r w:rsidRPr="003869D0">
        <w:t xml:space="preserve"> </w:t>
      </w:r>
      <w:r w:rsidRPr="003869D0">
        <w:rPr>
          <w:szCs w:val="24"/>
        </w:rPr>
        <w:t xml:space="preserve">на земельну ділянку у місті Глухів по вулиці Спаська, 20 площею 3298 м2, кадастровий номер 5910300000:01:014:0489 для </w:t>
      </w:r>
      <w:r>
        <w:rPr>
          <w:szCs w:val="24"/>
        </w:rPr>
        <w:t>громадської</w:t>
      </w:r>
      <w:r w:rsidRPr="003869D0">
        <w:rPr>
          <w:szCs w:val="24"/>
        </w:rPr>
        <w:t xml:space="preserve"> забудови - КВЦПЗ: 03.15 - для будівництва та обслуговування інших будівель громадської забудови, відповідно до ст. 125, 126 Земельного кодексу України.</w:t>
      </w:r>
    </w:p>
    <w:p w:rsidR="00142E85" w:rsidRPr="004D093E" w:rsidRDefault="00142E85" w:rsidP="00142E85">
      <w:pPr>
        <w:tabs>
          <w:tab w:val="left" w:pos="9360"/>
        </w:tabs>
        <w:ind w:right="-6" w:firstLine="540"/>
        <w:rPr>
          <w:szCs w:val="24"/>
        </w:rPr>
      </w:pPr>
      <w:r>
        <w:rPr>
          <w:szCs w:val="24"/>
        </w:rPr>
        <w:lastRenderedPageBreak/>
        <w:t>2</w:t>
      </w:r>
      <w:r w:rsidRPr="004D093E">
        <w:rPr>
          <w:szCs w:val="24"/>
        </w:rPr>
        <w:t>.Надати громадян</w:t>
      </w:r>
      <w:r>
        <w:rPr>
          <w:szCs w:val="24"/>
        </w:rPr>
        <w:t>ці</w:t>
      </w:r>
      <w:r w:rsidRPr="004D093E">
        <w:rPr>
          <w:szCs w:val="24"/>
        </w:rPr>
        <w:t xml:space="preserve"> </w:t>
      </w:r>
      <w:r>
        <w:rPr>
          <w:szCs w:val="24"/>
        </w:rPr>
        <w:t>Гриб Ірині Всеволодівні</w:t>
      </w:r>
      <w:r w:rsidRPr="004D093E">
        <w:rPr>
          <w:szCs w:val="24"/>
        </w:rPr>
        <w:t>, як</w:t>
      </w:r>
      <w:r>
        <w:rPr>
          <w:szCs w:val="24"/>
        </w:rPr>
        <w:t>а</w:t>
      </w:r>
      <w:r w:rsidRPr="004D093E">
        <w:rPr>
          <w:szCs w:val="24"/>
        </w:rPr>
        <w:t xml:space="preserve"> виконує роботи з утримання та розвитку об’єкт</w:t>
      </w:r>
      <w:r>
        <w:rPr>
          <w:szCs w:val="24"/>
        </w:rPr>
        <w:t>а</w:t>
      </w:r>
      <w:r w:rsidRPr="004D093E">
        <w:rPr>
          <w:szCs w:val="24"/>
        </w:rPr>
        <w:t xml:space="preserve"> благоустрою (договір №</w:t>
      </w:r>
      <w:r>
        <w:rPr>
          <w:szCs w:val="24"/>
        </w:rPr>
        <w:t>СТШ</w:t>
      </w:r>
      <w:r w:rsidRPr="004D093E">
        <w:rPr>
          <w:szCs w:val="24"/>
        </w:rPr>
        <w:t>-</w:t>
      </w:r>
      <w:r>
        <w:rPr>
          <w:szCs w:val="24"/>
        </w:rPr>
        <w:t>Г</w:t>
      </w:r>
      <w:r w:rsidRPr="004D093E">
        <w:rPr>
          <w:szCs w:val="24"/>
        </w:rPr>
        <w:t>/2025 від 0</w:t>
      </w:r>
      <w:r>
        <w:rPr>
          <w:szCs w:val="24"/>
        </w:rPr>
        <w:t>7</w:t>
      </w:r>
      <w:r w:rsidRPr="004D093E">
        <w:rPr>
          <w:szCs w:val="24"/>
        </w:rPr>
        <w:t xml:space="preserve"> </w:t>
      </w:r>
      <w:r>
        <w:rPr>
          <w:szCs w:val="24"/>
        </w:rPr>
        <w:t>листопада</w:t>
      </w:r>
      <w:r w:rsidRPr="004D093E">
        <w:rPr>
          <w:szCs w:val="24"/>
        </w:rPr>
        <w:t xml:space="preserve"> 2025 року), дозвіл на розробку землевпорядної документації щодо встановлення меж частини земельної ділянки комунальної власності з метою встановлення земельного сервітуту для розміщення тимчасових споруд для провадження підприємницької діяльності орієнтовною площею 1</w:t>
      </w:r>
      <w:r>
        <w:rPr>
          <w:szCs w:val="24"/>
        </w:rPr>
        <w:t>50</w:t>
      </w:r>
      <w:r w:rsidRPr="004D093E">
        <w:rPr>
          <w:szCs w:val="24"/>
        </w:rPr>
        <w:t xml:space="preserve"> м2, яка розташована під зеленими зонами і зеленими насадженнями (сквер </w:t>
      </w:r>
      <w:r>
        <w:rPr>
          <w:szCs w:val="24"/>
        </w:rPr>
        <w:t>Шевченка</w:t>
      </w:r>
      <w:r w:rsidRPr="004D093E">
        <w:rPr>
          <w:szCs w:val="24"/>
        </w:rPr>
        <w:t xml:space="preserve">) на площі </w:t>
      </w:r>
      <w:r>
        <w:rPr>
          <w:szCs w:val="24"/>
        </w:rPr>
        <w:t>1,0504</w:t>
      </w:r>
      <w:r w:rsidRPr="004D093E">
        <w:rPr>
          <w:szCs w:val="24"/>
        </w:rPr>
        <w:t xml:space="preserve"> га, кадастровий номер 5910300000:01:014:040</w:t>
      </w:r>
      <w:r>
        <w:rPr>
          <w:szCs w:val="24"/>
        </w:rPr>
        <w:t>5</w:t>
      </w:r>
      <w:r w:rsidRPr="004D093E">
        <w:rPr>
          <w:szCs w:val="24"/>
        </w:rPr>
        <w:t>.</w:t>
      </w:r>
    </w:p>
    <w:p w:rsidR="00142E85" w:rsidRPr="004D093E" w:rsidRDefault="00142E85" w:rsidP="00142E85">
      <w:pPr>
        <w:tabs>
          <w:tab w:val="left" w:pos="9360"/>
        </w:tabs>
        <w:ind w:right="-6" w:firstLine="540"/>
        <w:rPr>
          <w:szCs w:val="24"/>
        </w:rPr>
      </w:pPr>
      <w:r>
        <w:rPr>
          <w:szCs w:val="24"/>
        </w:rPr>
        <w:t>2</w:t>
      </w:r>
      <w:r w:rsidRPr="004D093E">
        <w:rPr>
          <w:szCs w:val="24"/>
        </w:rPr>
        <w:t>.1. Громадян</w:t>
      </w:r>
      <w:r>
        <w:rPr>
          <w:szCs w:val="24"/>
        </w:rPr>
        <w:t>ці</w:t>
      </w:r>
      <w:r w:rsidRPr="004D093E">
        <w:rPr>
          <w:szCs w:val="24"/>
        </w:rPr>
        <w:t xml:space="preserve"> </w:t>
      </w:r>
      <w:r w:rsidRPr="00226123">
        <w:rPr>
          <w:szCs w:val="24"/>
        </w:rPr>
        <w:t>Гриб Ірині Всеволодівні</w:t>
      </w:r>
      <w:r w:rsidRPr="004D093E">
        <w:rPr>
          <w:szCs w:val="24"/>
        </w:rPr>
        <w:t>:</w:t>
      </w:r>
    </w:p>
    <w:p w:rsidR="00142E85" w:rsidRPr="004D093E" w:rsidRDefault="00142E85" w:rsidP="00142E85">
      <w:pPr>
        <w:tabs>
          <w:tab w:val="left" w:pos="9360"/>
        </w:tabs>
        <w:ind w:right="-6" w:firstLine="540"/>
        <w:rPr>
          <w:szCs w:val="24"/>
        </w:rPr>
      </w:pPr>
      <w:r>
        <w:rPr>
          <w:szCs w:val="24"/>
        </w:rPr>
        <w:t>2</w:t>
      </w:r>
      <w:r w:rsidRPr="004D093E">
        <w:rPr>
          <w:szCs w:val="24"/>
        </w:rPr>
        <w:t>.1.1.Замовити виготовлення землевпорядної документації зазначеної в п.</w:t>
      </w:r>
      <w:r>
        <w:rPr>
          <w:szCs w:val="24"/>
        </w:rPr>
        <w:t>2</w:t>
      </w:r>
      <w:r w:rsidRPr="004D093E">
        <w:rPr>
          <w:szCs w:val="24"/>
        </w:rPr>
        <w:t xml:space="preserve"> даного рішення у суб’єкта господарювання, який має у своєму складі сертифікованого інженера-землевпорядника, у строки, визначені угодою сторін.</w:t>
      </w:r>
    </w:p>
    <w:p w:rsidR="00142E85" w:rsidRPr="004D093E" w:rsidRDefault="00142E85" w:rsidP="00142E85">
      <w:pPr>
        <w:tabs>
          <w:tab w:val="left" w:pos="9360"/>
        </w:tabs>
        <w:ind w:right="-6" w:firstLine="540"/>
        <w:rPr>
          <w:szCs w:val="24"/>
        </w:rPr>
      </w:pPr>
      <w:r>
        <w:rPr>
          <w:szCs w:val="24"/>
        </w:rPr>
        <w:t>2</w:t>
      </w:r>
      <w:r w:rsidRPr="004D093E">
        <w:rPr>
          <w:szCs w:val="24"/>
        </w:rPr>
        <w:t>.1.2.Забезпечити погодження розробленої землевпорядної документації зазначеної в п.</w:t>
      </w:r>
      <w:r>
        <w:rPr>
          <w:szCs w:val="24"/>
        </w:rPr>
        <w:t>2</w:t>
      </w:r>
      <w:r w:rsidRPr="004D093E">
        <w:rPr>
          <w:szCs w:val="24"/>
        </w:rPr>
        <w:t xml:space="preserve"> даного рішення у порядку, встановленому чинним законодавством України.</w:t>
      </w:r>
    </w:p>
    <w:p w:rsidR="00142E85" w:rsidRPr="004D093E" w:rsidRDefault="00142E85" w:rsidP="00142E85">
      <w:pPr>
        <w:tabs>
          <w:tab w:val="left" w:pos="9360"/>
        </w:tabs>
        <w:ind w:right="-6" w:firstLine="540"/>
        <w:rPr>
          <w:szCs w:val="24"/>
        </w:rPr>
      </w:pPr>
      <w:r>
        <w:rPr>
          <w:szCs w:val="24"/>
        </w:rPr>
        <w:t>2</w:t>
      </w:r>
      <w:r w:rsidRPr="004D093E">
        <w:rPr>
          <w:szCs w:val="24"/>
        </w:rPr>
        <w:t>.1.3.Подати розроблену землевпорядну документацію, зазначену в п.</w:t>
      </w:r>
      <w:r>
        <w:rPr>
          <w:szCs w:val="24"/>
        </w:rPr>
        <w:t>2</w:t>
      </w:r>
      <w:r w:rsidRPr="004D093E">
        <w:rPr>
          <w:szCs w:val="24"/>
        </w:rPr>
        <w:t xml:space="preserve"> даного рішення на розгляд Глухівської міської ради.</w:t>
      </w:r>
    </w:p>
    <w:p w:rsidR="00142E85" w:rsidRPr="008E3775" w:rsidRDefault="00142E85" w:rsidP="00142E85">
      <w:pPr>
        <w:ind w:firstLine="708"/>
      </w:pPr>
      <w:r>
        <w:t>3</w:t>
      </w:r>
      <w:r w:rsidRPr="008E3775">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t>Дрогальчук</w:t>
      </w:r>
      <w:proofErr w:type="spellEnd"/>
      <w:r>
        <w:t xml:space="preserve"> Тамарі Володимирівні</w:t>
      </w:r>
      <w:r w:rsidRPr="008E3775">
        <w:t xml:space="preserve"> у </w:t>
      </w:r>
      <w:r>
        <w:t>селі Некрасове</w:t>
      </w:r>
      <w:r w:rsidRPr="008E3775">
        <w:t xml:space="preserve"> по вулиці </w:t>
      </w:r>
      <w:r>
        <w:t>Юрія Коваленка</w:t>
      </w:r>
      <w:r w:rsidRPr="008E3775">
        <w:t xml:space="preserve">, </w:t>
      </w:r>
      <w:r>
        <w:t>1</w:t>
      </w:r>
      <w:r w:rsidRPr="008E3775">
        <w:t xml:space="preserve"> площею </w:t>
      </w:r>
      <w:r>
        <w:t>2170</w:t>
      </w:r>
      <w:r w:rsidRPr="008E3775">
        <w:t xml:space="preserve"> м2, кадастровий номер 59</w:t>
      </w:r>
      <w:r>
        <w:t>215860</w:t>
      </w:r>
      <w:r w:rsidRPr="008E3775">
        <w:t>00:0</w:t>
      </w:r>
      <w:r>
        <w:t>5</w:t>
      </w:r>
      <w:r w:rsidRPr="008E3775">
        <w:t>:0</w:t>
      </w:r>
      <w:r>
        <w:t>02</w:t>
      </w:r>
      <w:r w:rsidRPr="008E3775">
        <w:t>:0</w:t>
      </w:r>
      <w:r>
        <w:t>186</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t>3</w:t>
      </w:r>
      <w:r w:rsidRPr="008E3775">
        <w:t xml:space="preserve">.1.Передати </w:t>
      </w:r>
      <w:proofErr w:type="spellStart"/>
      <w:r w:rsidRPr="0066288C">
        <w:t>Дрогальчук</w:t>
      </w:r>
      <w:proofErr w:type="spellEnd"/>
      <w:r w:rsidRPr="0066288C">
        <w:t xml:space="preserve"> Тамарі Володимирівні </w:t>
      </w:r>
      <w:r w:rsidRPr="008E3775">
        <w:t xml:space="preserve">у власність земельну ділянку у </w:t>
      </w:r>
      <w:r w:rsidRPr="00DE73F3">
        <w:t xml:space="preserve">селі Некрасове по вулиці Юрія Коваленка, 1 площею 2170 м2, кадастровий номер 5921586000:05:002:0186 </w:t>
      </w:r>
      <w:r w:rsidRPr="008E3775">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t>3</w:t>
      </w:r>
      <w:r w:rsidRPr="008E3775">
        <w:t>.2.</w:t>
      </w:r>
      <w:r w:rsidRPr="0066288C">
        <w:t xml:space="preserve">Дрогальчук Тамарі Володимирівні </w:t>
      </w:r>
      <w:r w:rsidRPr="008E3775">
        <w:t xml:space="preserve">оформити право приватної власності на земельну ділянку у </w:t>
      </w:r>
      <w:r w:rsidRPr="00DE73F3">
        <w:t xml:space="preserve">селі Некрасове по вулиці Юрія Коваленка, 1 площею 2170 м2, кадастровий номер 5921586000:05:002:0186 </w:t>
      </w:r>
      <w:r w:rsidRPr="008E3775">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293D11" w:rsidRDefault="00142E85" w:rsidP="00142E85">
      <w:pPr>
        <w:ind w:firstLine="708"/>
        <w:rPr>
          <w:rFonts w:eastAsia="Times New Roman" w:cs="Times New Roman"/>
          <w:spacing w:val="-8"/>
          <w:szCs w:val="28"/>
          <w:lang w:eastAsia="ru-RU"/>
        </w:rPr>
      </w:pPr>
      <w:r w:rsidRPr="00293D11">
        <w:rPr>
          <w:rFonts w:eastAsia="Times New Roman" w:cs="Times New Roman"/>
          <w:spacing w:val="-8"/>
          <w:szCs w:val="28"/>
          <w:lang w:eastAsia="ru-RU"/>
        </w:rPr>
        <w:t xml:space="preserve">4.Затвердити технічну документацію із землеустрою щодо встановлення (відновлення) меж земельної ділянки в натурі (на місцевості) </w:t>
      </w:r>
      <w:proofErr w:type="spellStart"/>
      <w:r>
        <w:rPr>
          <w:rFonts w:eastAsia="Times New Roman" w:cs="Times New Roman"/>
          <w:spacing w:val="-8"/>
          <w:szCs w:val="28"/>
          <w:lang w:eastAsia="ru-RU"/>
        </w:rPr>
        <w:t>Садикову</w:t>
      </w:r>
      <w:proofErr w:type="spellEnd"/>
      <w:r>
        <w:rPr>
          <w:rFonts w:eastAsia="Times New Roman" w:cs="Times New Roman"/>
          <w:spacing w:val="-8"/>
          <w:szCs w:val="28"/>
          <w:lang w:eastAsia="ru-RU"/>
        </w:rPr>
        <w:t xml:space="preserve"> </w:t>
      </w:r>
      <w:proofErr w:type="spellStart"/>
      <w:r>
        <w:rPr>
          <w:rFonts w:eastAsia="Times New Roman" w:cs="Times New Roman"/>
          <w:spacing w:val="-8"/>
          <w:szCs w:val="28"/>
          <w:lang w:eastAsia="ru-RU"/>
        </w:rPr>
        <w:t>Даміру</w:t>
      </w:r>
      <w:proofErr w:type="spellEnd"/>
      <w:r>
        <w:rPr>
          <w:rFonts w:eastAsia="Times New Roman" w:cs="Times New Roman"/>
          <w:spacing w:val="-8"/>
          <w:szCs w:val="28"/>
          <w:lang w:eastAsia="ru-RU"/>
        </w:rPr>
        <w:t xml:space="preserve"> </w:t>
      </w:r>
      <w:proofErr w:type="spellStart"/>
      <w:r>
        <w:rPr>
          <w:rFonts w:eastAsia="Times New Roman" w:cs="Times New Roman"/>
          <w:spacing w:val="-8"/>
          <w:szCs w:val="28"/>
          <w:lang w:eastAsia="ru-RU"/>
        </w:rPr>
        <w:t>Фарідовичу</w:t>
      </w:r>
      <w:proofErr w:type="spellEnd"/>
      <w:r w:rsidRPr="00293D11">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Шевченка</w:t>
      </w:r>
      <w:r w:rsidRPr="00293D11">
        <w:rPr>
          <w:rFonts w:eastAsia="Times New Roman" w:cs="Times New Roman"/>
          <w:spacing w:val="-8"/>
          <w:szCs w:val="28"/>
          <w:lang w:eastAsia="ru-RU"/>
        </w:rPr>
        <w:t xml:space="preserve">, </w:t>
      </w:r>
      <w:r>
        <w:rPr>
          <w:rFonts w:eastAsia="Times New Roman" w:cs="Times New Roman"/>
          <w:spacing w:val="-8"/>
          <w:szCs w:val="28"/>
          <w:lang w:eastAsia="ru-RU"/>
        </w:rPr>
        <w:t>72</w:t>
      </w:r>
      <w:r w:rsidRPr="00293D11">
        <w:rPr>
          <w:rFonts w:eastAsia="Times New Roman" w:cs="Times New Roman"/>
          <w:spacing w:val="-8"/>
          <w:szCs w:val="28"/>
          <w:lang w:eastAsia="ru-RU"/>
        </w:rPr>
        <w:t xml:space="preserve"> площею </w:t>
      </w:r>
      <w:r>
        <w:rPr>
          <w:rFonts w:eastAsia="Times New Roman" w:cs="Times New Roman"/>
          <w:spacing w:val="-8"/>
          <w:szCs w:val="28"/>
          <w:lang w:eastAsia="ru-RU"/>
        </w:rPr>
        <w:t>929</w:t>
      </w:r>
      <w:r w:rsidRPr="00293D11">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04</w:t>
      </w:r>
      <w:r w:rsidRPr="00293D11">
        <w:rPr>
          <w:rFonts w:eastAsia="Times New Roman" w:cs="Times New Roman"/>
          <w:spacing w:val="-8"/>
          <w:szCs w:val="28"/>
          <w:lang w:eastAsia="ru-RU"/>
        </w:rPr>
        <w:t>:</w:t>
      </w:r>
      <w:r>
        <w:rPr>
          <w:rFonts w:eastAsia="Times New Roman" w:cs="Times New Roman"/>
          <w:spacing w:val="-8"/>
          <w:szCs w:val="28"/>
          <w:lang w:eastAsia="ru-RU"/>
        </w:rPr>
        <w:t>1261</w:t>
      </w:r>
      <w:r w:rsidRPr="00293D11">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93D11" w:rsidRDefault="00142E85" w:rsidP="00142E85">
      <w:pPr>
        <w:ind w:firstLine="708"/>
        <w:rPr>
          <w:rFonts w:eastAsia="Times New Roman" w:cs="Times New Roman"/>
          <w:spacing w:val="-8"/>
          <w:szCs w:val="28"/>
          <w:lang w:eastAsia="ru-RU"/>
        </w:rPr>
      </w:pPr>
      <w:r w:rsidRPr="00293D11">
        <w:rPr>
          <w:rFonts w:eastAsia="Times New Roman" w:cs="Times New Roman"/>
          <w:spacing w:val="-8"/>
          <w:szCs w:val="28"/>
          <w:lang w:eastAsia="ru-RU"/>
        </w:rPr>
        <w:t xml:space="preserve">4.1.Передати </w:t>
      </w:r>
      <w:proofErr w:type="spellStart"/>
      <w:r w:rsidRPr="00563B1F">
        <w:rPr>
          <w:rFonts w:eastAsia="Times New Roman" w:cs="Times New Roman"/>
          <w:spacing w:val="-8"/>
          <w:szCs w:val="28"/>
          <w:lang w:eastAsia="ru-RU"/>
        </w:rPr>
        <w:t>Садикову</w:t>
      </w:r>
      <w:proofErr w:type="spellEnd"/>
      <w:r w:rsidRPr="00563B1F">
        <w:rPr>
          <w:rFonts w:eastAsia="Times New Roman" w:cs="Times New Roman"/>
          <w:spacing w:val="-8"/>
          <w:szCs w:val="28"/>
          <w:lang w:eastAsia="ru-RU"/>
        </w:rPr>
        <w:t xml:space="preserve"> </w:t>
      </w:r>
      <w:proofErr w:type="spellStart"/>
      <w:r w:rsidRPr="00563B1F">
        <w:rPr>
          <w:rFonts w:eastAsia="Times New Roman" w:cs="Times New Roman"/>
          <w:spacing w:val="-8"/>
          <w:szCs w:val="28"/>
          <w:lang w:eastAsia="ru-RU"/>
        </w:rPr>
        <w:t>Даміру</w:t>
      </w:r>
      <w:proofErr w:type="spellEnd"/>
      <w:r w:rsidRPr="00563B1F">
        <w:rPr>
          <w:rFonts w:eastAsia="Times New Roman" w:cs="Times New Roman"/>
          <w:spacing w:val="-8"/>
          <w:szCs w:val="28"/>
          <w:lang w:eastAsia="ru-RU"/>
        </w:rPr>
        <w:t xml:space="preserve"> </w:t>
      </w:r>
      <w:proofErr w:type="spellStart"/>
      <w:r w:rsidRPr="00563B1F">
        <w:rPr>
          <w:rFonts w:eastAsia="Times New Roman" w:cs="Times New Roman"/>
          <w:spacing w:val="-8"/>
          <w:szCs w:val="28"/>
          <w:lang w:eastAsia="ru-RU"/>
        </w:rPr>
        <w:t>Фарідовичу</w:t>
      </w:r>
      <w:proofErr w:type="spellEnd"/>
      <w:r w:rsidRPr="00563B1F">
        <w:rPr>
          <w:rFonts w:eastAsia="Times New Roman" w:cs="Times New Roman"/>
          <w:spacing w:val="-8"/>
          <w:szCs w:val="28"/>
          <w:lang w:eastAsia="ru-RU"/>
        </w:rPr>
        <w:t xml:space="preserve"> </w:t>
      </w:r>
      <w:r w:rsidRPr="00293D11">
        <w:rPr>
          <w:rFonts w:eastAsia="Times New Roman" w:cs="Times New Roman"/>
          <w:spacing w:val="-8"/>
          <w:szCs w:val="28"/>
          <w:lang w:eastAsia="ru-RU"/>
        </w:rPr>
        <w:t xml:space="preserve">у власність земельну ділянку у місті Глухів по вулиці </w:t>
      </w:r>
      <w:r w:rsidRPr="00841B8B">
        <w:rPr>
          <w:rFonts w:eastAsia="Times New Roman" w:cs="Times New Roman"/>
          <w:spacing w:val="-8"/>
          <w:szCs w:val="28"/>
          <w:lang w:eastAsia="ru-RU"/>
        </w:rPr>
        <w:t>Шевченка, 72 площею 929 м2, кадастровий номер 5910300000:01:004:1261</w:t>
      </w:r>
      <w:r>
        <w:rPr>
          <w:rFonts w:eastAsia="Times New Roman" w:cs="Times New Roman"/>
          <w:spacing w:val="-8"/>
          <w:szCs w:val="28"/>
          <w:lang w:eastAsia="ru-RU"/>
        </w:rPr>
        <w:t xml:space="preserve"> </w:t>
      </w:r>
      <w:r w:rsidRPr="00293D11">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93D11" w:rsidRDefault="00142E85" w:rsidP="00142E85">
      <w:pPr>
        <w:ind w:firstLine="708"/>
        <w:rPr>
          <w:rFonts w:eastAsia="Times New Roman" w:cs="Times New Roman"/>
          <w:spacing w:val="-8"/>
          <w:szCs w:val="28"/>
          <w:lang w:eastAsia="ru-RU"/>
        </w:rPr>
      </w:pPr>
      <w:r w:rsidRPr="00293D11">
        <w:rPr>
          <w:rFonts w:eastAsia="Times New Roman" w:cs="Times New Roman"/>
          <w:spacing w:val="-8"/>
          <w:szCs w:val="28"/>
          <w:lang w:eastAsia="ru-RU"/>
        </w:rPr>
        <w:lastRenderedPageBreak/>
        <w:t>4.2.</w:t>
      </w:r>
      <w:r w:rsidRPr="00563B1F">
        <w:rPr>
          <w:rFonts w:eastAsia="Times New Roman" w:cs="Times New Roman"/>
          <w:spacing w:val="-8"/>
          <w:szCs w:val="28"/>
          <w:lang w:eastAsia="ru-RU"/>
        </w:rPr>
        <w:t xml:space="preserve">Садикову </w:t>
      </w:r>
      <w:proofErr w:type="spellStart"/>
      <w:r w:rsidRPr="00563B1F">
        <w:rPr>
          <w:rFonts w:eastAsia="Times New Roman" w:cs="Times New Roman"/>
          <w:spacing w:val="-8"/>
          <w:szCs w:val="28"/>
          <w:lang w:eastAsia="ru-RU"/>
        </w:rPr>
        <w:t>Даміру</w:t>
      </w:r>
      <w:proofErr w:type="spellEnd"/>
      <w:r w:rsidRPr="00563B1F">
        <w:rPr>
          <w:rFonts w:eastAsia="Times New Roman" w:cs="Times New Roman"/>
          <w:spacing w:val="-8"/>
          <w:szCs w:val="28"/>
          <w:lang w:eastAsia="ru-RU"/>
        </w:rPr>
        <w:t xml:space="preserve"> </w:t>
      </w:r>
      <w:proofErr w:type="spellStart"/>
      <w:r w:rsidRPr="00563B1F">
        <w:rPr>
          <w:rFonts w:eastAsia="Times New Roman" w:cs="Times New Roman"/>
          <w:spacing w:val="-8"/>
          <w:szCs w:val="28"/>
          <w:lang w:eastAsia="ru-RU"/>
        </w:rPr>
        <w:t>Фарідовичу</w:t>
      </w:r>
      <w:proofErr w:type="spellEnd"/>
      <w:r w:rsidRPr="00563B1F">
        <w:rPr>
          <w:rFonts w:eastAsia="Times New Roman" w:cs="Times New Roman"/>
          <w:spacing w:val="-8"/>
          <w:szCs w:val="28"/>
          <w:lang w:eastAsia="ru-RU"/>
        </w:rPr>
        <w:t xml:space="preserve"> </w:t>
      </w:r>
      <w:r w:rsidRPr="00293D11">
        <w:rPr>
          <w:rFonts w:eastAsia="Times New Roman" w:cs="Times New Roman"/>
          <w:spacing w:val="-8"/>
          <w:szCs w:val="28"/>
          <w:lang w:eastAsia="ru-RU"/>
        </w:rPr>
        <w:t xml:space="preserve">оформити право приватної власності на земельну ділянку у місті Глухів по вулиці </w:t>
      </w:r>
      <w:r w:rsidRPr="00841B8B">
        <w:rPr>
          <w:rFonts w:eastAsia="Times New Roman" w:cs="Times New Roman"/>
          <w:spacing w:val="-8"/>
          <w:szCs w:val="28"/>
          <w:lang w:eastAsia="ru-RU"/>
        </w:rPr>
        <w:t>Шевченка, 72 площею 929 м2, кадастровий номер 5910300000:01:004:1261</w:t>
      </w:r>
      <w:r w:rsidRPr="00293D11">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A4360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5</w:t>
      </w:r>
      <w:r w:rsidRPr="00A4360F">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r>
        <w:rPr>
          <w:rFonts w:eastAsia="Times New Roman" w:cs="Times New Roman"/>
          <w:spacing w:val="-8"/>
          <w:szCs w:val="28"/>
          <w:lang w:eastAsia="ru-RU"/>
        </w:rPr>
        <w:t>Мові Олександру Васильовичу</w:t>
      </w:r>
      <w:r w:rsidRPr="00A4360F">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Заводська</w:t>
      </w:r>
      <w:r w:rsidRPr="00A4360F">
        <w:rPr>
          <w:rFonts w:eastAsia="Times New Roman" w:cs="Times New Roman"/>
          <w:spacing w:val="-8"/>
          <w:szCs w:val="28"/>
          <w:lang w:eastAsia="ru-RU"/>
        </w:rPr>
        <w:t xml:space="preserve">, </w:t>
      </w:r>
      <w:r>
        <w:rPr>
          <w:rFonts w:eastAsia="Times New Roman" w:cs="Times New Roman"/>
          <w:spacing w:val="-8"/>
          <w:szCs w:val="28"/>
          <w:lang w:eastAsia="ru-RU"/>
        </w:rPr>
        <w:t>64</w:t>
      </w:r>
      <w:r w:rsidRPr="00A4360F">
        <w:rPr>
          <w:rFonts w:eastAsia="Times New Roman" w:cs="Times New Roman"/>
          <w:spacing w:val="-8"/>
          <w:szCs w:val="28"/>
          <w:lang w:eastAsia="ru-RU"/>
        </w:rPr>
        <w:t xml:space="preserve"> площею </w:t>
      </w:r>
      <w:r>
        <w:rPr>
          <w:rFonts w:eastAsia="Times New Roman" w:cs="Times New Roman"/>
          <w:spacing w:val="-8"/>
          <w:szCs w:val="28"/>
          <w:lang w:eastAsia="ru-RU"/>
        </w:rPr>
        <w:t>745</w:t>
      </w:r>
      <w:r w:rsidRPr="00A4360F">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16</w:t>
      </w:r>
      <w:r w:rsidRPr="00A4360F">
        <w:rPr>
          <w:rFonts w:eastAsia="Times New Roman" w:cs="Times New Roman"/>
          <w:spacing w:val="-8"/>
          <w:szCs w:val="28"/>
          <w:lang w:eastAsia="ru-RU"/>
        </w:rPr>
        <w:t>:</w:t>
      </w:r>
      <w:r>
        <w:rPr>
          <w:rFonts w:eastAsia="Times New Roman" w:cs="Times New Roman"/>
          <w:spacing w:val="-8"/>
          <w:szCs w:val="28"/>
          <w:lang w:eastAsia="ru-RU"/>
        </w:rPr>
        <w:t>0304</w:t>
      </w:r>
      <w:r w:rsidRPr="00A4360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A4360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5</w:t>
      </w:r>
      <w:r w:rsidRPr="00A4360F">
        <w:rPr>
          <w:rFonts w:eastAsia="Times New Roman" w:cs="Times New Roman"/>
          <w:spacing w:val="-8"/>
          <w:szCs w:val="28"/>
          <w:lang w:eastAsia="ru-RU"/>
        </w:rPr>
        <w:t xml:space="preserve">.1.Передати Мові Олександру Васильовичу у власність земельну ділянку у місті Глухів по вулиці </w:t>
      </w:r>
      <w:r w:rsidRPr="005C66C5">
        <w:rPr>
          <w:rFonts w:eastAsia="Times New Roman" w:cs="Times New Roman"/>
          <w:spacing w:val="-8"/>
          <w:szCs w:val="28"/>
          <w:lang w:eastAsia="ru-RU"/>
        </w:rPr>
        <w:t>Заводська, 64 площею 745 м2, кадастровий номер 5910300000:01:016:0304</w:t>
      </w:r>
      <w:r>
        <w:rPr>
          <w:rFonts w:eastAsia="Times New Roman" w:cs="Times New Roman"/>
          <w:spacing w:val="-8"/>
          <w:szCs w:val="28"/>
          <w:lang w:eastAsia="ru-RU"/>
        </w:rPr>
        <w:t xml:space="preserve"> </w:t>
      </w:r>
      <w:r w:rsidRPr="00A4360F">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A4360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5</w:t>
      </w:r>
      <w:r w:rsidRPr="00A4360F">
        <w:rPr>
          <w:rFonts w:eastAsia="Times New Roman" w:cs="Times New Roman"/>
          <w:spacing w:val="-8"/>
          <w:szCs w:val="28"/>
          <w:lang w:eastAsia="ru-RU"/>
        </w:rPr>
        <w:t xml:space="preserve">.2.Мові Олександру Васильовичу оформити право приватної власності на земельну ділянку у місті Глухів по вулиці </w:t>
      </w:r>
      <w:r w:rsidRPr="005C66C5">
        <w:rPr>
          <w:rFonts w:eastAsia="Times New Roman" w:cs="Times New Roman"/>
          <w:spacing w:val="-8"/>
          <w:szCs w:val="28"/>
          <w:lang w:eastAsia="ru-RU"/>
        </w:rPr>
        <w:t>Заводська, 64 площею 745 м2, кадастровий номер 5910300000:01:016:0304</w:t>
      </w:r>
      <w:r w:rsidRPr="00A4360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FA111C"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6</w:t>
      </w:r>
      <w:r w:rsidRPr="00FA111C">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Pr>
          <w:rFonts w:eastAsia="Times New Roman" w:cs="Times New Roman"/>
          <w:spacing w:val="-8"/>
          <w:szCs w:val="28"/>
          <w:lang w:eastAsia="ru-RU"/>
        </w:rPr>
        <w:t>Шуляковій</w:t>
      </w:r>
      <w:proofErr w:type="spellEnd"/>
      <w:r>
        <w:rPr>
          <w:rFonts w:eastAsia="Times New Roman" w:cs="Times New Roman"/>
          <w:spacing w:val="-8"/>
          <w:szCs w:val="28"/>
          <w:lang w:eastAsia="ru-RU"/>
        </w:rPr>
        <w:t xml:space="preserve"> Олені Юріївні</w:t>
      </w:r>
      <w:r w:rsidRPr="00FA111C">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Зарічна</w:t>
      </w:r>
      <w:r w:rsidRPr="00FA111C">
        <w:rPr>
          <w:rFonts w:eastAsia="Times New Roman" w:cs="Times New Roman"/>
          <w:spacing w:val="-8"/>
          <w:szCs w:val="28"/>
          <w:lang w:eastAsia="ru-RU"/>
        </w:rPr>
        <w:t xml:space="preserve">, </w:t>
      </w:r>
      <w:r>
        <w:rPr>
          <w:rFonts w:eastAsia="Times New Roman" w:cs="Times New Roman"/>
          <w:spacing w:val="-8"/>
          <w:szCs w:val="28"/>
          <w:lang w:eastAsia="ru-RU"/>
        </w:rPr>
        <w:t>106</w:t>
      </w:r>
      <w:r w:rsidRPr="00FA111C">
        <w:rPr>
          <w:rFonts w:eastAsia="Times New Roman" w:cs="Times New Roman"/>
          <w:spacing w:val="-8"/>
          <w:szCs w:val="28"/>
          <w:lang w:eastAsia="ru-RU"/>
        </w:rPr>
        <w:t xml:space="preserve"> площею </w:t>
      </w:r>
      <w:r>
        <w:rPr>
          <w:rFonts w:eastAsia="Times New Roman" w:cs="Times New Roman"/>
          <w:spacing w:val="-8"/>
          <w:szCs w:val="28"/>
          <w:lang w:eastAsia="ru-RU"/>
        </w:rPr>
        <w:t>647</w:t>
      </w:r>
      <w:r w:rsidRPr="00FA111C">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12</w:t>
      </w:r>
      <w:r w:rsidRPr="00FA111C">
        <w:rPr>
          <w:rFonts w:eastAsia="Times New Roman" w:cs="Times New Roman"/>
          <w:spacing w:val="-8"/>
          <w:szCs w:val="28"/>
          <w:lang w:eastAsia="ru-RU"/>
        </w:rPr>
        <w:t>:</w:t>
      </w:r>
      <w:r>
        <w:rPr>
          <w:rFonts w:eastAsia="Times New Roman" w:cs="Times New Roman"/>
          <w:spacing w:val="-8"/>
          <w:szCs w:val="28"/>
          <w:lang w:eastAsia="ru-RU"/>
        </w:rPr>
        <w:t>0782</w:t>
      </w:r>
      <w:r w:rsidRPr="00FA111C">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FA111C"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6</w:t>
      </w:r>
      <w:r w:rsidRPr="00FA111C">
        <w:rPr>
          <w:rFonts w:eastAsia="Times New Roman" w:cs="Times New Roman"/>
          <w:spacing w:val="-8"/>
          <w:szCs w:val="28"/>
          <w:lang w:eastAsia="ru-RU"/>
        </w:rPr>
        <w:t xml:space="preserve">.1.Передати </w:t>
      </w:r>
      <w:proofErr w:type="spellStart"/>
      <w:r w:rsidRPr="00DF544E">
        <w:rPr>
          <w:rFonts w:eastAsia="Times New Roman" w:cs="Times New Roman"/>
          <w:spacing w:val="-8"/>
          <w:szCs w:val="28"/>
          <w:lang w:eastAsia="ru-RU"/>
        </w:rPr>
        <w:t>Шуляковій</w:t>
      </w:r>
      <w:proofErr w:type="spellEnd"/>
      <w:r w:rsidRPr="00DF544E">
        <w:rPr>
          <w:rFonts w:eastAsia="Times New Roman" w:cs="Times New Roman"/>
          <w:spacing w:val="-8"/>
          <w:szCs w:val="28"/>
          <w:lang w:eastAsia="ru-RU"/>
        </w:rPr>
        <w:t xml:space="preserve"> Олені Юріївні </w:t>
      </w:r>
      <w:r w:rsidRPr="00FA111C">
        <w:rPr>
          <w:rFonts w:eastAsia="Times New Roman" w:cs="Times New Roman"/>
          <w:spacing w:val="-8"/>
          <w:szCs w:val="28"/>
          <w:lang w:eastAsia="ru-RU"/>
        </w:rPr>
        <w:t xml:space="preserve">у власність земельну ділянку у місті Глухів по вулиці </w:t>
      </w:r>
      <w:r w:rsidRPr="00EE2388">
        <w:rPr>
          <w:rFonts w:eastAsia="Times New Roman" w:cs="Times New Roman"/>
          <w:spacing w:val="-8"/>
          <w:szCs w:val="28"/>
          <w:lang w:eastAsia="ru-RU"/>
        </w:rPr>
        <w:t>Зарічна, 106 площею 647 м2, кадастровий номер 5910300000:01:012:0782</w:t>
      </w:r>
      <w:r>
        <w:rPr>
          <w:rFonts w:eastAsia="Times New Roman" w:cs="Times New Roman"/>
          <w:spacing w:val="-8"/>
          <w:szCs w:val="28"/>
          <w:lang w:eastAsia="ru-RU"/>
        </w:rPr>
        <w:t xml:space="preserve"> </w:t>
      </w:r>
      <w:r w:rsidRPr="00FA111C">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FA111C"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6</w:t>
      </w:r>
      <w:r w:rsidRPr="00FA111C">
        <w:rPr>
          <w:rFonts w:eastAsia="Times New Roman" w:cs="Times New Roman"/>
          <w:spacing w:val="-8"/>
          <w:szCs w:val="28"/>
          <w:lang w:eastAsia="ru-RU"/>
        </w:rPr>
        <w:t>.2.</w:t>
      </w:r>
      <w:r w:rsidRPr="00DF544E">
        <w:rPr>
          <w:rFonts w:eastAsia="Times New Roman" w:cs="Times New Roman"/>
          <w:spacing w:val="-8"/>
          <w:szCs w:val="28"/>
          <w:lang w:eastAsia="ru-RU"/>
        </w:rPr>
        <w:t xml:space="preserve">Шуляковій Олені Юріївні </w:t>
      </w:r>
      <w:r w:rsidRPr="00FA111C">
        <w:rPr>
          <w:rFonts w:eastAsia="Times New Roman" w:cs="Times New Roman"/>
          <w:spacing w:val="-8"/>
          <w:szCs w:val="28"/>
          <w:lang w:eastAsia="ru-RU"/>
        </w:rPr>
        <w:t xml:space="preserve">оформити право приватної власності на земельну ділянку у місті Глухів по вулиці </w:t>
      </w:r>
      <w:r w:rsidRPr="00EE2388">
        <w:rPr>
          <w:rFonts w:eastAsia="Times New Roman" w:cs="Times New Roman"/>
          <w:spacing w:val="-8"/>
          <w:szCs w:val="28"/>
          <w:lang w:eastAsia="ru-RU"/>
        </w:rPr>
        <w:t>Зарічна, 106 площею 647 м2, кадастровий номер 5910300000:01:012:0782</w:t>
      </w:r>
      <w:r w:rsidRPr="00FA111C">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26556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7</w:t>
      </w:r>
      <w:r w:rsidRPr="0026556F">
        <w:rPr>
          <w:rFonts w:eastAsia="Times New Roman" w:cs="Times New Roman"/>
          <w:spacing w:val="-8"/>
          <w:szCs w:val="28"/>
          <w:lang w:eastAsia="ru-RU"/>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Pr>
          <w:rFonts w:eastAsia="Times New Roman" w:cs="Times New Roman"/>
          <w:spacing w:val="-8"/>
          <w:szCs w:val="28"/>
          <w:lang w:eastAsia="ru-RU"/>
        </w:rPr>
        <w:t>Чмир</w:t>
      </w:r>
      <w:r w:rsidR="008E5FE2">
        <w:rPr>
          <w:rFonts w:eastAsia="Times New Roman" w:cs="Times New Roman"/>
          <w:spacing w:val="-8"/>
          <w:szCs w:val="28"/>
          <w:lang w:eastAsia="ru-RU"/>
        </w:rPr>
        <w:t>ь</w:t>
      </w:r>
      <w:r>
        <w:rPr>
          <w:rFonts w:eastAsia="Times New Roman" w:cs="Times New Roman"/>
          <w:spacing w:val="-8"/>
          <w:szCs w:val="28"/>
          <w:lang w:eastAsia="ru-RU"/>
        </w:rPr>
        <w:t>ковій</w:t>
      </w:r>
      <w:proofErr w:type="spellEnd"/>
      <w:r>
        <w:rPr>
          <w:rFonts w:eastAsia="Times New Roman" w:cs="Times New Roman"/>
          <w:spacing w:val="-8"/>
          <w:szCs w:val="28"/>
          <w:lang w:eastAsia="ru-RU"/>
        </w:rPr>
        <w:t xml:space="preserve"> Тетяні Петрівні</w:t>
      </w:r>
      <w:r w:rsidRPr="0026556F">
        <w:rPr>
          <w:rFonts w:eastAsia="Times New Roman" w:cs="Times New Roman"/>
          <w:spacing w:val="-8"/>
          <w:szCs w:val="28"/>
          <w:lang w:eastAsia="ru-RU"/>
        </w:rPr>
        <w:t xml:space="preserve"> у місті Глухів по вулиці </w:t>
      </w:r>
      <w:r>
        <w:rPr>
          <w:rFonts w:eastAsia="Times New Roman" w:cs="Times New Roman"/>
          <w:spacing w:val="-8"/>
          <w:szCs w:val="28"/>
          <w:lang w:eastAsia="ru-RU"/>
        </w:rPr>
        <w:t>Гоголя</w:t>
      </w:r>
      <w:r w:rsidRPr="0026556F">
        <w:rPr>
          <w:rFonts w:eastAsia="Times New Roman" w:cs="Times New Roman"/>
          <w:spacing w:val="-8"/>
          <w:szCs w:val="28"/>
          <w:lang w:eastAsia="ru-RU"/>
        </w:rPr>
        <w:t xml:space="preserve">, </w:t>
      </w:r>
      <w:r>
        <w:rPr>
          <w:rFonts w:eastAsia="Times New Roman" w:cs="Times New Roman"/>
          <w:spacing w:val="-8"/>
          <w:szCs w:val="28"/>
          <w:lang w:eastAsia="ru-RU"/>
        </w:rPr>
        <w:t>88</w:t>
      </w:r>
      <w:r w:rsidRPr="0026556F">
        <w:rPr>
          <w:rFonts w:eastAsia="Times New Roman" w:cs="Times New Roman"/>
          <w:spacing w:val="-8"/>
          <w:szCs w:val="28"/>
          <w:lang w:eastAsia="ru-RU"/>
        </w:rPr>
        <w:t xml:space="preserve"> площею </w:t>
      </w:r>
      <w:r>
        <w:rPr>
          <w:rFonts w:eastAsia="Times New Roman" w:cs="Times New Roman"/>
          <w:spacing w:val="-8"/>
          <w:szCs w:val="28"/>
          <w:lang w:eastAsia="ru-RU"/>
        </w:rPr>
        <w:t>1000</w:t>
      </w:r>
      <w:r w:rsidRPr="0026556F">
        <w:rPr>
          <w:rFonts w:eastAsia="Times New Roman" w:cs="Times New Roman"/>
          <w:spacing w:val="-8"/>
          <w:szCs w:val="28"/>
          <w:lang w:eastAsia="ru-RU"/>
        </w:rPr>
        <w:t xml:space="preserve"> м2, кадастровий номер 5910300000:01:0</w:t>
      </w:r>
      <w:r>
        <w:rPr>
          <w:rFonts w:eastAsia="Times New Roman" w:cs="Times New Roman"/>
          <w:spacing w:val="-8"/>
          <w:szCs w:val="28"/>
          <w:lang w:eastAsia="ru-RU"/>
        </w:rPr>
        <w:t>09</w:t>
      </w:r>
      <w:r w:rsidRPr="0026556F">
        <w:rPr>
          <w:rFonts w:eastAsia="Times New Roman" w:cs="Times New Roman"/>
          <w:spacing w:val="-8"/>
          <w:szCs w:val="28"/>
          <w:lang w:eastAsia="ru-RU"/>
        </w:rPr>
        <w:t>:0</w:t>
      </w:r>
      <w:r>
        <w:rPr>
          <w:rFonts w:eastAsia="Times New Roman" w:cs="Times New Roman"/>
          <w:spacing w:val="-8"/>
          <w:szCs w:val="28"/>
          <w:lang w:eastAsia="ru-RU"/>
        </w:rPr>
        <w:t>772</w:t>
      </w:r>
      <w:r w:rsidRPr="0026556F">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6556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7</w:t>
      </w:r>
      <w:r w:rsidRPr="0026556F">
        <w:rPr>
          <w:rFonts w:eastAsia="Times New Roman" w:cs="Times New Roman"/>
          <w:spacing w:val="-8"/>
          <w:szCs w:val="28"/>
          <w:lang w:eastAsia="ru-RU"/>
        </w:rPr>
        <w:t xml:space="preserve">.1.Передати </w:t>
      </w:r>
      <w:proofErr w:type="spellStart"/>
      <w:r w:rsidRPr="00DA5FE3">
        <w:rPr>
          <w:rFonts w:eastAsia="Times New Roman" w:cs="Times New Roman"/>
          <w:spacing w:val="-8"/>
          <w:szCs w:val="28"/>
          <w:lang w:eastAsia="ru-RU"/>
        </w:rPr>
        <w:t>Чмир</w:t>
      </w:r>
      <w:r w:rsidR="008E5FE2">
        <w:rPr>
          <w:rFonts w:eastAsia="Times New Roman" w:cs="Times New Roman"/>
          <w:spacing w:val="-8"/>
          <w:szCs w:val="28"/>
          <w:lang w:eastAsia="ru-RU"/>
        </w:rPr>
        <w:t>ь</w:t>
      </w:r>
      <w:r w:rsidRPr="00DA5FE3">
        <w:rPr>
          <w:rFonts w:eastAsia="Times New Roman" w:cs="Times New Roman"/>
          <w:spacing w:val="-8"/>
          <w:szCs w:val="28"/>
          <w:lang w:eastAsia="ru-RU"/>
        </w:rPr>
        <w:t>ковій</w:t>
      </w:r>
      <w:proofErr w:type="spellEnd"/>
      <w:r w:rsidRPr="00DA5FE3">
        <w:rPr>
          <w:rFonts w:eastAsia="Times New Roman" w:cs="Times New Roman"/>
          <w:spacing w:val="-8"/>
          <w:szCs w:val="28"/>
          <w:lang w:eastAsia="ru-RU"/>
        </w:rPr>
        <w:t xml:space="preserve"> Тетяні Петрівні </w:t>
      </w:r>
      <w:r w:rsidRPr="0026556F">
        <w:rPr>
          <w:rFonts w:eastAsia="Times New Roman" w:cs="Times New Roman"/>
          <w:spacing w:val="-8"/>
          <w:szCs w:val="28"/>
          <w:lang w:eastAsia="ru-RU"/>
        </w:rPr>
        <w:t xml:space="preserve">у власність земельну ділянку у місті Глухів по вулиці </w:t>
      </w:r>
      <w:r w:rsidRPr="00FD7FB4">
        <w:rPr>
          <w:rFonts w:eastAsia="Times New Roman" w:cs="Times New Roman"/>
          <w:spacing w:val="-8"/>
          <w:szCs w:val="28"/>
          <w:lang w:eastAsia="ru-RU"/>
        </w:rPr>
        <w:t>Гоголя, 88 площею 1000 м2, кадастровий номер 5910300000:01:009:0772</w:t>
      </w:r>
      <w:r w:rsidRPr="0026556F">
        <w:rPr>
          <w:rFonts w:eastAsia="Times New Roman" w:cs="Times New Roman"/>
          <w:spacing w:val="-8"/>
          <w:szCs w:val="28"/>
          <w:lang w:eastAsia="ru-RU"/>
        </w:rPr>
        <w:t xml:space="preserve"> </w:t>
      </w:r>
      <w:r w:rsidRPr="0026556F">
        <w:rPr>
          <w:rFonts w:eastAsia="Times New Roman" w:cs="Times New Roman"/>
          <w:spacing w:val="-8"/>
          <w:szCs w:val="28"/>
          <w:lang w:eastAsia="ru-RU"/>
        </w:rPr>
        <w:lastRenderedPageBreak/>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6556F"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7</w:t>
      </w:r>
      <w:r w:rsidRPr="0026556F">
        <w:rPr>
          <w:rFonts w:eastAsia="Times New Roman" w:cs="Times New Roman"/>
          <w:spacing w:val="-8"/>
          <w:szCs w:val="28"/>
          <w:lang w:eastAsia="ru-RU"/>
        </w:rPr>
        <w:t>.2.</w:t>
      </w:r>
      <w:r w:rsidRPr="00DA5FE3">
        <w:rPr>
          <w:rFonts w:eastAsia="Times New Roman" w:cs="Times New Roman"/>
          <w:spacing w:val="-8"/>
          <w:szCs w:val="28"/>
          <w:lang w:eastAsia="ru-RU"/>
        </w:rPr>
        <w:t>Чмир</w:t>
      </w:r>
      <w:r w:rsidR="008E5FE2">
        <w:rPr>
          <w:rFonts w:eastAsia="Times New Roman" w:cs="Times New Roman"/>
          <w:spacing w:val="-8"/>
          <w:szCs w:val="28"/>
          <w:lang w:eastAsia="ru-RU"/>
        </w:rPr>
        <w:t>ь</w:t>
      </w:r>
      <w:bookmarkStart w:id="0" w:name="_GoBack"/>
      <w:bookmarkEnd w:id="0"/>
      <w:r w:rsidRPr="00DA5FE3">
        <w:rPr>
          <w:rFonts w:eastAsia="Times New Roman" w:cs="Times New Roman"/>
          <w:spacing w:val="-8"/>
          <w:szCs w:val="28"/>
          <w:lang w:eastAsia="ru-RU"/>
        </w:rPr>
        <w:t xml:space="preserve">ковій Тетяні Петрівні </w:t>
      </w:r>
      <w:r w:rsidRPr="0026556F">
        <w:rPr>
          <w:rFonts w:eastAsia="Times New Roman" w:cs="Times New Roman"/>
          <w:spacing w:val="-8"/>
          <w:szCs w:val="28"/>
          <w:lang w:eastAsia="ru-RU"/>
        </w:rPr>
        <w:t xml:space="preserve">оформити право приватної власності на земельну ділянку у місті Глухів по вулиці </w:t>
      </w:r>
      <w:r w:rsidRPr="00FD7FB4">
        <w:rPr>
          <w:rFonts w:eastAsia="Times New Roman" w:cs="Times New Roman"/>
          <w:spacing w:val="-8"/>
          <w:szCs w:val="28"/>
          <w:lang w:eastAsia="ru-RU"/>
        </w:rPr>
        <w:t>Гоголя, 88 площею 1000 м2, кадастровий номер 5910300000:01:009:0772</w:t>
      </w:r>
      <w:r>
        <w:rPr>
          <w:rFonts w:eastAsia="Times New Roman" w:cs="Times New Roman"/>
          <w:spacing w:val="-8"/>
          <w:szCs w:val="28"/>
          <w:lang w:eastAsia="ru-RU"/>
        </w:rPr>
        <w:t xml:space="preserve"> </w:t>
      </w:r>
      <w:r w:rsidRPr="0026556F">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8</w:t>
      </w:r>
      <w:r w:rsidRPr="00293D11">
        <w:rPr>
          <w:rFonts w:eastAsia="Times New Roman" w:cs="Times New Roman"/>
          <w:spacing w:val="-8"/>
          <w:szCs w:val="28"/>
          <w:lang w:eastAsia="ru-RU"/>
        </w:rPr>
        <w:t>.Затвердити</w:t>
      </w:r>
      <w:r w:rsidRPr="008E3775">
        <w:rPr>
          <w:rFonts w:eastAsia="Times New Roman" w:cs="Times New Roman"/>
          <w:spacing w:val="-8"/>
          <w:szCs w:val="28"/>
          <w:lang w:eastAsia="ru-RU"/>
        </w:rPr>
        <w:t xml:space="preserve"> технічну документацію із землеустрою щодо встановлення (відновлення) меж земельної ділянки в натурі (на місцевості) </w:t>
      </w:r>
      <w:proofErr w:type="spellStart"/>
      <w:r>
        <w:rPr>
          <w:rFonts w:eastAsia="Times New Roman" w:cs="Times New Roman"/>
          <w:spacing w:val="-8"/>
          <w:szCs w:val="28"/>
          <w:lang w:eastAsia="ru-RU"/>
        </w:rPr>
        <w:t>Балюк</w:t>
      </w:r>
      <w:proofErr w:type="spellEnd"/>
      <w:r>
        <w:rPr>
          <w:rFonts w:eastAsia="Times New Roman" w:cs="Times New Roman"/>
          <w:spacing w:val="-8"/>
          <w:szCs w:val="28"/>
          <w:lang w:eastAsia="ru-RU"/>
        </w:rPr>
        <w:t xml:space="preserve"> Наталії Володимирівні та Нечай Тетяні Володимирівні</w:t>
      </w:r>
      <w:r w:rsidRPr="008E3775">
        <w:rPr>
          <w:rFonts w:eastAsia="Times New Roman" w:cs="Times New Roman"/>
          <w:spacing w:val="-8"/>
          <w:szCs w:val="28"/>
          <w:lang w:eastAsia="ru-RU"/>
        </w:rPr>
        <w:t xml:space="preserve"> у місті Глухів по </w:t>
      </w:r>
      <w:r>
        <w:rPr>
          <w:rFonts w:eastAsia="Times New Roman" w:cs="Times New Roman"/>
          <w:spacing w:val="-8"/>
          <w:szCs w:val="28"/>
          <w:lang w:eastAsia="ru-RU"/>
        </w:rPr>
        <w:t>вулиці Дорошенків</w:t>
      </w:r>
      <w:r w:rsidRPr="008E3775">
        <w:rPr>
          <w:rFonts w:eastAsia="Times New Roman" w:cs="Times New Roman"/>
          <w:spacing w:val="-8"/>
          <w:szCs w:val="28"/>
          <w:lang w:eastAsia="ru-RU"/>
        </w:rPr>
        <w:t xml:space="preserve">, </w:t>
      </w:r>
      <w:r>
        <w:rPr>
          <w:rFonts w:eastAsia="Times New Roman" w:cs="Times New Roman"/>
          <w:spacing w:val="-8"/>
          <w:szCs w:val="28"/>
          <w:lang w:eastAsia="ru-RU"/>
        </w:rPr>
        <w:t>17</w:t>
      </w:r>
      <w:r w:rsidRPr="008E3775">
        <w:rPr>
          <w:rFonts w:eastAsia="Times New Roman" w:cs="Times New Roman"/>
          <w:spacing w:val="-8"/>
          <w:szCs w:val="28"/>
          <w:lang w:eastAsia="ru-RU"/>
        </w:rPr>
        <w:t xml:space="preserve"> площею </w:t>
      </w:r>
      <w:r>
        <w:rPr>
          <w:rFonts w:eastAsia="Times New Roman" w:cs="Times New Roman"/>
          <w:spacing w:val="-8"/>
          <w:szCs w:val="28"/>
          <w:lang w:eastAsia="ru-RU"/>
        </w:rPr>
        <w:t xml:space="preserve">1000 </w:t>
      </w:r>
      <w:r w:rsidRPr="008E3775">
        <w:rPr>
          <w:rFonts w:eastAsia="Times New Roman" w:cs="Times New Roman"/>
          <w:spacing w:val="-8"/>
          <w:szCs w:val="28"/>
          <w:lang w:eastAsia="ru-RU"/>
        </w:rPr>
        <w:t>м2, кадастровий номер 5910300000:01:0</w:t>
      </w:r>
      <w:r>
        <w:rPr>
          <w:rFonts w:eastAsia="Times New Roman" w:cs="Times New Roman"/>
          <w:spacing w:val="-8"/>
          <w:szCs w:val="28"/>
          <w:lang w:eastAsia="ru-RU"/>
        </w:rPr>
        <w:t>06</w:t>
      </w:r>
      <w:r w:rsidRPr="008E3775">
        <w:rPr>
          <w:rFonts w:eastAsia="Times New Roman" w:cs="Times New Roman"/>
          <w:spacing w:val="-8"/>
          <w:szCs w:val="28"/>
          <w:lang w:eastAsia="ru-RU"/>
        </w:rPr>
        <w:t>:0</w:t>
      </w:r>
      <w:r>
        <w:rPr>
          <w:rFonts w:eastAsia="Times New Roman" w:cs="Times New Roman"/>
          <w:spacing w:val="-8"/>
          <w:szCs w:val="28"/>
          <w:lang w:eastAsia="ru-RU"/>
        </w:rPr>
        <w:t>631</w:t>
      </w:r>
      <w:r w:rsidRPr="008E3775">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8</w:t>
      </w:r>
      <w:r w:rsidRPr="008E3775">
        <w:rPr>
          <w:rFonts w:eastAsia="Times New Roman" w:cs="Times New Roman"/>
          <w:spacing w:val="-8"/>
          <w:szCs w:val="28"/>
          <w:lang w:eastAsia="ru-RU"/>
        </w:rPr>
        <w:t xml:space="preserve">.1.Передати </w:t>
      </w:r>
      <w:proofErr w:type="spellStart"/>
      <w:r w:rsidRPr="00DA7242">
        <w:rPr>
          <w:rFonts w:eastAsia="Times New Roman" w:cs="Times New Roman"/>
          <w:spacing w:val="-8"/>
          <w:szCs w:val="28"/>
          <w:lang w:eastAsia="ru-RU"/>
        </w:rPr>
        <w:t>Балюк</w:t>
      </w:r>
      <w:proofErr w:type="spellEnd"/>
      <w:r w:rsidRPr="00DA7242">
        <w:rPr>
          <w:rFonts w:eastAsia="Times New Roman" w:cs="Times New Roman"/>
          <w:spacing w:val="-8"/>
          <w:szCs w:val="28"/>
          <w:lang w:eastAsia="ru-RU"/>
        </w:rPr>
        <w:t xml:space="preserve"> Наталії Володимирівні та Нечай Тетяні Володимирівні </w:t>
      </w:r>
      <w:r w:rsidRPr="008E3775">
        <w:rPr>
          <w:rFonts w:eastAsia="Times New Roman" w:cs="Times New Roman"/>
          <w:spacing w:val="-8"/>
          <w:szCs w:val="28"/>
          <w:lang w:eastAsia="ru-RU"/>
        </w:rPr>
        <w:t xml:space="preserve">у спільну сумісну власність земельну ділянку у місті Глухів по </w:t>
      </w:r>
      <w:r w:rsidRPr="00DA7242">
        <w:rPr>
          <w:rFonts w:eastAsia="Times New Roman" w:cs="Times New Roman"/>
          <w:spacing w:val="-8"/>
          <w:szCs w:val="28"/>
          <w:lang w:eastAsia="ru-RU"/>
        </w:rPr>
        <w:t>вулиці Дорошенків, 17 площею 1000 м2, кадастровий номер 5910300000:01:006:0631</w:t>
      </w:r>
      <w:r w:rsidRPr="008E3775">
        <w:rPr>
          <w:rFonts w:eastAsia="Times New Roman" w:cs="Times New Roman"/>
          <w:spacing w:val="-8"/>
          <w:szCs w:val="28"/>
          <w:lang w:eastAsia="ru-RU"/>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8</w:t>
      </w:r>
      <w:r w:rsidRPr="008E3775">
        <w:rPr>
          <w:rFonts w:eastAsia="Times New Roman" w:cs="Times New Roman"/>
          <w:spacing w:val="-8"/>
          <w:szCs w:val="28"/>
          <w:lang w:eastAsia="ru-RU"/>
        </w:rPr>
        <w:t>.2.</w:t>
      </w:r>
      <w:r w:rsidRPr="00DA7242">
        <w:rPr>
          <w:rFonts w:eastAsia="Times New Roman" w:cs="Times New Roman"/>
          <w:spacing w:val="-8"/>
          <w:szCs w:val="28"/>
          <w:lang w:eastAsia="ru-RU"/>
        </w:rPr>
        <w:t xml:space="preserve">Балюк Наталії Володимирівні та Нечай Тетяні Володимирівні </w:t>
      </w:r>
      <w:r w:rsidRPr="008E3775">
        <w:rPr>
          <w:rFonts w:eastAsia="Times New Roman" w:cs="Times New Roman"/>
          <w:spacing w:val="-8"/>
          <w:szCs w:val="28"/>
          <w:lang w:eastAsia="ru-RU"/>
        </w:rPr>
        <w:t xml:space="preserve">оформити право спільної сумісної власності на земельну ділянку у місті Глухів по </w:t>
      </w:r>
      <w:r w:rsidRPr="00DA7242">
        <w:rPr>
          <w:rFonts w:eastAsia="Times New Roman" w:cs="Times New Roman"/>
          <w:spacing w:val="-8"/>
          <w:szCs w:val="28"/>
          <w:lang w:eastAsia="ru-RU"/>
        </w:rPr>
        <w:t>вулиці Дорошенків, 17 площею 1000 м2, кадастровий номер 5910300000:01:006:0631</w:t>
      </w:r>
      <w:r>
        <w:rPr>
          <w:rFonts w:eastAsia="Times New Roman" w:cs="Times New Roman"/>
          <w:spacing w:val="-8"/>
          <w:szCs w:val="28"/>
          <w:lang w:eastAsia="ru-RU"/>
        </w:rPr>
        <w:t xml:space="preserve"> </w:t>
      </w:r>
      <w:r w:rsidRPr="008E3775">
        <w:rPr>
          <w:rFonts w:eastAsia="Times New Roman" w:cs="Times New Roman"/>
          <w:spacing w:val="-8"/>
          <w:szCs w:val="28"/>
          <w:lang w:eastAsia="ru-RU"/>
        </w:rPr>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Default="00142E85" w:rsidP="00142E85">
      <w:pPr>
        <w:rPr>
          <w:szCs w:val="28"/>
        </w:rPr>
      </w:pPr>
      <w:r>
        <w:rPr>
          <w:rFonts w:eastAsia="Times New Roman" w:cs="Times New Roman"/>
          <w:spacing w:val="-8"/>
          <w:szCs w:val="28"/>
          <w:lang w:eastAsia="ru-RU"/>
        </w:rPr>
        <w:t>9.</w:t>
      </w:r>
      <w:r>
        <w:rPr>
          <w:szCs w:val="28"/>
        </w:rPr>
        <w:t>Сформувати земельну ділянку,</w:t>
      </w:r>
      <w:r w:rsidRPr="00A84EE7">
        <w:rPr>
          <w:szCs w:val="28"/>
        </w:rPr>
        <w:t xml:space="preserve"> орієнтовною площею 1,0 га,</w:t>
      </w:r>
      <w:r>
        <w:rPr>
          <w:szCs w:val="28"/>
        </w:rPr>
        <w:t xml:space="preserve"> по вулиці Промислова з цільовим призначенням 11.02 - </w:t>
      </w:r>
      <w:r w:rsidRPr="00FC0501">
        <w:rPr>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w:t>
      </w:r>
    </w:p>
    <w:p w:rsidR="00142E85" w:rsidRPr="008E3775" w:rsidRDefault="00142E85" w:rsidP="00142E85">
      <w:pPr>
        <w:ind w:firstLine="708"/>
      </w:pPr>
      <w:r w:rsidRPr="008E3775">
        <w:t>1</w:t>
      </w:r>
      <w:r>
        <w:t>0</w:t>
      </w:r>
      <w:r w:rsidRPr="008E3775">
        <w:t xml:space="preserve">.Затвердити технічну документацію із землеустрою щодо встановлення (відновлення) меж земельної ділянки в натурі (на місцевості) </w:t>
      </w:r>
      <w:r>
        <w:t>Максименко Любові Ігнатівні</w:t>
      </w:r>
      <w:r w:rsidRPr="008E3775">
        <w:t xml:space="preserve"> у місті Глухів по вулиці </w:t>
      </w:r>
      <w:r>
        <w:t>Ігоря Білевича</w:t>
      </w:r>
      <w:r w:rsidRPr="008E3775">
        <w:t xml:space="preserve">, </w:t>
      </w:r>
      <w:r>
        <w:t>95</w:t>
      </w:r>
      <w:r w:rsidRPr="008E3775">
        <w:t xml:space="preserve"> площею </w:t>
      </w:r>
      <w:r>
        <w:t>464</w:t>
      </w:r>
      <w:r w:rsidRPr="008E3775">
        <w:t xml:space="preserve"> м2, кадастровий номер 5910300000:01:00</w:t>
      </w:r>
      <w:r>
        <w:t>4</w:t>
      </w:r>
      <w:r w:rsidRPr="008E3775">
        <w:t>:</w:t>
      </w:r>
      <w:r>
        <w:t>1112</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rsidRPr="008E3775">
        <w:t>1</w:t>
      </w:r>
      <w:r>
        <w:t>0</w:t>
      </w:r>
      <w:r w:rsidRPr="008E3775">
        <w:t xml:space="preserve">.1.Передати </w:t>
      </w:r>
      <w:r w:rsidRPr="002B5D17">
        <w:t xml:space="preserve">Максименко Любові Ігнатівні </w:t>
      </w:r>
      <w:r w:rsidRPr="008E3775">
        <w:t xml:space="preserve">у власність земельну ділянку у місті Глухів по вулиці </w:t>
      </w:r>
      <w:r w:rsidRPr="00F1601C">
        <w:t>Ігоря Білевича, 95 площею 464 м2, кадастровий номер 5910300000:01:004:1112</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8E3775" w:rsidRDefault="00142E85" w:rsidP="00142E85">
      <w:pPr>
        <w:ind w:firstLine="708"/>
      </w:pPr>
      <w:r w:rsidRPr="008E3775">
        <w:t>1</w:t>
      </w:r>
      <w:r>
        <w:t>0</w:t>
      </w:r>
      <w:r w:rsidRPr="008E3775">
        <w:t>.2.</w:t>
      </w:r>
      <w:r w:rsidRPr="002B5D17">
        <w:t xml:space="preserve">Максименко Любові Ігнатівні </w:t>
      </w:r>
      <w:r w:rsidRPr="008E3775">
        <w:t xml:space="preserve">оформити право приватної власності на земельну ділянку у місті Глухів по вулиці </w:t>
      </w:r>
      <w:r w:rsidRPr="00F1601C">
        <w:t>Ігоря Білевича, 95 площею 464 м2, кадастровий номер 5910300000:01:004:1112</w:t>
      </w:r>
      <w:r w:rsidRPr="008E3775">
        <w:t xml:space="preserve">  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2D1C16" w:rsidRDefault="00142E85" w:rsidP="00142E85">
      <w:pPr>
        <w:ind w:firstLine="708"/>
      </w:pPr>
      <w:r>
        <w:lastRenderedPageBreak/>
        <w:t>11</w:t>
      </w:r>
      <w:r w:rsidRPr="002D1C16">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t>Ваніній</w:t>
      </w:r>
      <w:proofErr w:type="spellEnd"/>
      <w:r>
        <w:t xml:space="preserve"> Світлані Олександрівні</w:t>
      </w:r>
      <w:r w:rsidRPr="002D1C16">
        <w:t xml:space="preserve"> у </w:t>
      </w:r>
      <w:r>
        <w:t>місті Глухів</w:t>
      </w:r>
      <w:r w:rsidRPr="002D1C16">
        <w:t xml:space="preserve"> по вулиці </w:t>
      </w:r>
      <w:r>
        <w:t>Нарбутів, 8а</w:t>
      </w:r>
      <w:r w:rsidRPr="002D1C16">
        <w:t xml:space="preserve"> площею </w:t>
      </w:r>
      <w:r>
        <w:t>779</w:t>
      </w:r>
      <w:r w:rsidRPr="002D1C16">
        <w:t xml:space="preserve"> м2, кадастровий номер 59</w:t>
      </w:r>
      <w:r>
        <w:t>103000</w:t>
      </w:r>
      <w:r w:rsidRPr="002D1C16">
        <w:t>00:01:0</w:t>
      </w:r>
      <w:r>
        <w:t>01</w:t>
      </w:r>
      <w:r w:rsidRPr="002D1C16">
        <w:t>:0</w:t>
      </w:r>
      <w:r>
        <w:t>403</w:t>
      </w:r>
      <w:r w:rsidRPr="002D1C16">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2D1C16" w:rsidRDefault="00142E85" w:rsidP="00142E85">
      <w:pPr>
        <w:ind w:firstLine="708"/>
      </w:pPr>
      <w:r>
        <w:t>11</w:t>
      </w:r>
      <w:r w:rsidRPr="002D1C16">
        <w:t xml:space="preserve">.1.Передати </w:t>
      </w:r>
      <w:proofErr w:type="spellStart"/>
      <w:r w:rsidRPr="00BC24DC">
        <w:t>Ваніній</w:t>
      </w:r>
      <w:proofErr w:type="spellEnd"/>
      <w:r w:rsidRPr="00BC24DC">
        <w:t xml:space="preserve"> Світлані Олександрівні </w:t>
      </w:r>
      <w:r w:rsidRPr="002D1C16">
        <w:t xml:space="preserve">у власність земельну ділянку </w:t>
      </w:r>
      <w:r w:rsidRPr="003C21E1">
        <w:t xml:space="preserve">у місті Глухів по вулиці </w:t>
      </w:r>
      <w:r w:rsidRPr="00270A9C">
        <w:t>Нарбутів, 8а площею 779 м2, кадастровий номер 5910300000:01:001:0403</w:t>
      </w:r>
      <w:r>
        <w:t xml:space="preserve"> </w:t>
      </w:r>
      <w:r w:rsidRPr="002D1C16">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Default="00142E85" w:rsidP="00142E85">
      <w:pPr>
        <w:ind w:firstLine="708"/>
      </w:pPr>
      <w:r>
        <w:t>11</w:t>
      </w:r>
      <w:r w:rsidRPr="002D1C16">
        <w:t>.2.</w:t>
      </w:r>
      <w:r w:rsidRPr="00BC24DC">
        <w:t xml:space="preserve">Ваніній Світлані Олександрівні </w:t>
      </w:r>
      <w:r w:rsidRPr="002D1C16">
        <w:t xml:space="preserve">оформити право приватної власності на земельну ділянку </w:t>
      </w:r>
      <w:r w:rsidRPr="00B74148">
        <w:t xml:space="preserve">у місті Глухів по вулиці </w:t>
      </w:r>
      <w:r w:rsidRPr="00270A9C">
        <w:t>Нарбутів, 8а площею 779 м2, кадастровий номер 5910300000:01:001:0403</w:t>
      </w:r>
      <w:r w:rsidRPr="00B74148">
        <w:t xml:space="preserve"> </w:t>
      </w:r>
      <w:r w:rsidRPr="002D1C16">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310D13" w:rsidRDefault="00142E85" w:rsidP="00142E85">
      <w:pPr>
        <w:ind w:firstLine="708"/>
      </w:pPr>
      <w:r>
        <w:t>12</w:t>
      </w:r>
      <w:r w:rsidRPr="00310D13">
        <w:t xml:space="preserve">.Затвердити технічну документацію із землеустрою щодо встановлення (відновлення) меж земельної ділянки в натурі (на місцевості) </w:t>
      </w:r>
      <w:r>
        <w:t>Українській Наталії Миколаївні</w:t>
      </w:r>
      <w:r w:rsidRPr="00310D13">
        <w:t xml:space="preserve"> у селі </w:t>
      </w:r>
      <w:r>
        <w:t>Полошки</w:t>
      </w:r>
      <w:r w:rsidRPr="00310D13">
        <w:t xml:space="preserve"> по вулиці </w:t>
      </w:r>
      <w:r>
        <w:t>Єдності</w:t>
      </w:r>
      <w:r w:rsidRPr="00310D13">
        <w:t xml:space="preserve">, </w:t>
      </w:r>
      <w:r>
        <w:t>58</w:t>
      </w:r>
      <w:r w:rsidRPr="00310D13">
        <w:t xml:space="preserve"> площею 2</w:t>
      </w:r>
      <w:r>
        <w:t>500</w:t>
      </w:r>
      <w:r w:rsidRPr="00310D13">
        <w:t xml:space="preserve"> м2, кадастровий номер 592158</w:t>
      </w:r>
      <w:r>
        <w:t>44</w:t>
      </w:r>
      <w:r w:rsidRPr="00310D13">
        <w:t>00:0</w:t>
      </w:r>
      <w:r>
        <w:t>1</w:t>
      </w:r>
      <w:r w:rsidRPr="00310D13">
        <w:t>:002:0</w:t>
      </w:r>
      <w:r>
        <w:t>787</w:t>
      </w:r>
      <w:r w:rsidRPr="00310D13">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310D13" w:rsidRDefault="00142E85" w:rsidP="00142E85">
      <w:pPr>
        <w:ind w:firstLine="708"/>
      </w:pPr>
      <w:r>
        <w:t>12</w:t>
      </w:r>
      <w:r w:rsidRPr="00310D13">
        <w:t xml:space="preserve">.1.Передати </w:t>
      </w:r>
      <w:r w:rsidRPr="004825B0">
        <w:t xml:space="preserve">Українській Наталії Миколаївні </w:t>
      </w:r>
      <w:r w:rsidRPr="00310D13">
        <w:t xml:space="preserve">у власність земельну ділянку у селі </w:t>
      </w:r>
      <w:r w:rsidRPr="006428C2">
        <w:t xml:space="preserve">Полошки по вулиці Єдності, 58 площею 2500 м2, кадастровий номер 5921584400:01:002:0787 </w:t>
      </w:r>
      <w:r w:rsidRPr="00310D13">
        <w:t>для житлової забудови - КВЦПЗ: 02.01 - для будівництва і обслуговування житлового будинку, господарських будівель і споруд (присадибна ділянка).</w:t>
      </w:r>
    </w:p>
    <w:p w:rsidR="00142E85" w:rsidRPr="00310D13" w:rsidRDefault="00142E85" w:rsidP="00142E85">
      <w:pPr>
        <w:ind w:firstLine="708"/>
      </w:pPr>
      <w:r>
        <w:t>12</w:t>
      </w:r>
      <w:r w:rsidRPr="00310D13">
        <w:t>.2.</w:t>
      </w:r>
      <w:r w:rsidRPr="004825B0">
        <w:t xml:space="preserve">Українській Наталії Миколаївні </w:t>
      </w:r>
      <w:r w:rsidRPr="00310D13">
        <w:t xml:space="preserve">оформити право приватної власності на земельну ділянку у селі </w:t>
      </w:r>
      <w:r w:rsidRPr="006428C2">
        <w:t xml:space="preserve">Полошки по вулиці Єдності, 58 площею 2500 м2, кадастровий номер 5921584400:01:002:0787 </w:t>
      </w:r>
      <w:r w:rsidRPr="00310D13">
        <w:t>для житлової забудови - КВЦПЗ: 02.01 - для будівництва і обслуговування житлового будинку, господарських будівель і споруд (присадибна ділянка), відповідно до ст. 125, 126 Земельного кодексу України.</w:t>
      </w:r>
    </w:p>
    <w:p w:rsidR="00142E85" w:rsidRPr="008E3775" w:rsidRDefault="00142E85" w:rsidP="00142E85">
      <w:pPr>
        <w:ind w:firstLine="708"/>
        <w:rPr>
          <w:rFonts w:eastAsia="Times New Roman" w:cs="Times New Roman"/>
          <w:spacing w:val="-8"/>
          <w:szCs w:val="28"/>
          <w:lang w:eastAsia="ru-RU"/>
        </w:rPr>
      </w:pPr>
      <w:r>
        <w:rPr>
          <w:rFonts w:eastAsia="Times New Roman" w:cs="Times New Roman"/>
          <w:spacing w:val="-8"/>
          <w:szCs w:val="28"/>
          <w:lang w:eastAsia="ru-RU"/>
        </w:rPr>
        <w:t>13</w:t>
      </w:r>
      <w:r w:rsidRPr="008E3775">
        <w:rPr>
          <w:rFonts w:eastAsia="Times New Roman" w:cs="Times New Roman"/>
          <w:spacing w:val="-8"/>
          <w:szCs w:val="28"/>
          <w:lang w:eastAsia="ru-RU"/>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 </w:t>
      </w:r>
    </w:p>
    <w:p w:rsidR="00142E85" w:rsidRPr="008E3775" w:rsidRDefault="00142E85" w:rsidP="00142E85">
      <w:pPr>
        <w:ind w:firstLine="0"/>
        <w:rPr>
          <w:rFonts w:eastAsia="Times New Roman" w:cs="Times New Roman"/>
          <w:b/>
          <w:spacing w:val="-8"/>
          <w:szCs w:val="28"/>
          <w:lang w:eastAsia="ru-RU"/>
        </w:rPr>
      </w:pPr>
    </w:p>
    <w:p w:rsidR="00142E85" w:rsidRPr="008E3775" w:rsidRDefault="00142E85" w:rsidP="00142E85">
      <w:pPr>
        <w:ind w:firstLine="0"/>
        <w:rPr>
          <w:rFonts w:eastAsia="Times New Roman" w:cs="Times New Roman"/>
          <w:b/>
          <w:spacing w:val="-8"/>
          <w:szCs w:val="28"/>
          <w:lang w:eastAsia="ru-RU"/>
        </w:rPr>
      </w:pPr>
    </w:p>
    <w:p w:rsidR="00142E85" w:rsidRPr="008E3775" w:rsidRDefault="00142E85" w:rsidP="00142E85">
      <w:pPr>
        <w:ind w:firstLine="0"/>
        <w:rPr>
          <w:rFonts w:eastAsia="Times New Roman" w:cs="Times New Roman"/>
          <w:szCs w:val="28"/>
          <w:lang w:eastAsia="ru-RU"/>
        </w:rPr>
      </w:pPr>
      <w:r w:rsidRPr="008E3775">
        <w:rPr>
          <w:rFonts w:eastAsia="Times New Roman" w:cs="Times New Roman"/>
          <w:b/>
          <w:spacing w:val="-8"/>
          <w:szCs w:val="28"/>
          <w:lang w:eastAsia="ru-RU"/>
        </w:rPr>
        <w:t>Міський голова                                                                                                   Надія ВАЙЛО</w:t>
      </w:r>
    </w:p>
    <w:p w:rsidR="000646BF" w:rsidRDefault="000646BF" w:rsidP="00142E85"/>
    <w:p w:rsidR="00FD0073" w:rsidRDefault="00FD0073" w:rsidP="00142E85"/>
    <w:p w:rsidR="00FD0073" w:rsidRDefault="00FD0073" w:rsidP="00142E85"/>
    <w:p w:rsidR="00FD0073" w:rsidRDefault="00FD0073" w:rsidP="00142E85"/>
    <w:p w:rsidR="00FD0073" w:rsidRPr="00142E85" w:rsidRDefault="00FD0073" w:rsidP="00142E85"/>
    <w:sectPr w:rsidR="00FD0073" w:rsidRPr="00142E85" w:rsidSect="0014562D">
      <w:headerReference w:type="default" r:id="rId7"/>
      <w:pgSz w:w="12240" w:h="15840"/>
      <w:pgMar w:top="568" w:right="567" w:bottom="567" w:left="1701" w:header="0"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1F9" w:rsidRDefault="006B71F9">
      <w:r>
        <w:separator/>
      </w:r>
    </w:p>
  </w:endnote>
  <w:endnote w:type="continuationSeparator" w:id="0">
    <w:p w:rsidR="006B71F9" w:rsidRDefault="006B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1F9" w:rsidRDefault="006B71F9">
      <w:r>
        <w:separator/>
      </w:r>
    </w:p>
  </w:footnote>
  <w:footnote w:type="continuationSeparator" w:id="0">
    <w:p w:rsidR="006B71F9" w:rsidRDefault="006B7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5A5" w:rsidRDefault="006B71F9" w:rsidP="003275A5">
    <w:pPr>
      <w:pStyle w:val="a3"/>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5F"/>
    <w:rsid w:val="00020B31"/>
    <w:rsid w:val="000646BF"/>
    <w:rsid w:val="000B7E01"/>
    <w:rsid w:val="00142E85"/>
    <w:rsid w:val="00193DB5"/>
    <w:rsid w:val="00226123"/>
    <w:rsid w:val="00235E4C"/>
    <w:rsid w:val="00264F5B"/>
    <w:rsid w:val="0026556F"/>
    <w:rsid w:val="00270A9C"/>
    <w:rsid w:val="002712DE"/>
    <w:rsid w:val="00293D11"/>
    <w:rsid w:val="002A7E8F"/>
    <w:rsid w:val="002B32CE"/>
    <w:rsid w:val="002B5D17"/>
    <w:rsid w:val="002B75EC"/>
    <w:rsid w:val="002F0C8C"/>
    <w:rsid w:val="003869D0"/>
    <w:rsid w:val="00391D05"/>
    <w:rsid w:val="003E5CD1"/>
    <w:rsid w:val="003F189A"/>
    <w:rsid w:val="00460D8D"/>
    <w:rsid w:val="004C711A"/>
    <w:rsid w:val="004D093E"/>
    <w:rsid w:val="00563B1F"/>
    <w:rsid w:val="00583F1C"/>
    <w:rsid w:val="005C66C5"/>
    <w:rsid w:val="0066288C"/>
    <w:rsid w:val="006B71F9"/>
    <w:rsid w:val="0073459F"/>
    <w:rsid w:val="0076449B"/>
    <w:rsid w:val="007B70FD"/>
    <w:rsid w:val="007C10FB"/>
    <w:rsid w:val="00841B8B"/>
    <w:rsid w:val="0084332E"/>
    <w:rsid w:val="008830AF"/>
    <w:rsid w:val="008D46D4"/>
    <w:rsid w:val="008E5FE2"/>
    <w:rsid w:val="008F515F"/>
    <w:rsid w:val="009B7CCF"/>
    <w:rsid w:val="009C539D"/>
    <w:rsid w:val="00A14CA7"/>
    <w:rsid w:val="00A23A33"/>
    <w:rsid w:val="00A4360F"/>
    <w:rsid w:val="00A72B44"/>
    <w:rsid w:val="00A84EE7"/>
    <w:rsid w:val="00AE68DF"/>
    <w:rsid w:val="00B278C4"/>
    <w:rsid w:val="00B46D35"/>
    <w:rsid w:val="00B47A75"/>
    <w:rsid w:val="00B82F75"/>
    <w:rsid w:val="00B91D88"/>
    <w:rsid w:val="00BA2807"/>
    <w:rsid w:val="00BC24DC"/>
    <w:rsid w:val="00BD1896"/>
    <w:rsid w:val="00C2000D"/>
    <w:rsid w:val="00C97A6D"/>
    <w:rsid w:val="00CC4C2E"/>
    <w:rsid w:val="00D77356"/>
    <w:rsid w:val="00DA5FE3"/>
    <w:rsid w:val="00DA7242"/>
    <w:rsid w:val="00DD5727"/>
    <w:rsid w:val="00DE73F3"/>
    <w:rsid w:val="00DF544E"/>
    <w:rsid w:val="00E85830"/>
    <w:rsid w:val="00EC0CFD"/>
    <w:rsid w:val="00EE2388"/>
    <w:rsid w:val="00F1601C"/>
    <w:rsid w:val="00F63F67"/>
    <w:rsid w:val="00FA111C"/>
    <w:rsid w:val="00FD0073"/>
    <w:rsid w:val="00FD0E0B"/>
    <w:rsid w:val="00FD7F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709AAA-D538-48E5-9BE6-68094A59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E85"/>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15F"/>
    <w:pPr>
      <w:tabs>
        <w:tab w:val="center" w:pos="4677"/>
        <w:tab w:val="right" w:pos="9355"/>
      </w:tabs>
    </w:pPr>
  </w:style>
  <w:style w:type="character" w:customStyle="1" w:styleId="a4">
    <w:name w:val="Верхний колонтитул Знак"/>
    <w:basedOn w:val="a0"/>
    <w:link w:val="a3"/>
    <w:uiPriority w:val="99"/>
    <w:rsid w:val="008F515F"/>
  </w:style>
  <w:style w:type="character" w:styleId="a5">
    <w:name w:val="Hyperlink"/>
    <w:basedOn w:val="a0"/>
    <w:uiPriority w:val="99"/>
    <w:semiHidden/>
    <w:unhideWhenUsed/>
    <w:rsid w:val="008F515F"/>
    <w:rPr>
      <w:color w:val="0000FF"/>
      <w:u w:val="single"/>
    </w:rPr>
  </w:style>
  <w:style w:type="table" w:styleId="a6">
    <w:name w:val="Table Grid"/>
    <w:basedOn w:val="a1"/>
    <w:uiPriority w:val="39"/>
    <w:rsid w:val="008F5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FD0073"/>
    <w:rPr>
      <w:rFonts w:ascii="Segoe UI" w:hAnsi="Segoe UI" w:cs="Segoe UI"/>
      <w:sz w:val="18"/>
      <w:szCs w:val="18"/>
    </w:rPr>
  </w:style>
  <w:style w:type="character" w:customStyle="1" w:styleId="a8">
    <w:name w:val="Текст выноски Знак"/>
    <w:basedOn w:val="a0"/>
    <w:link w:val="a7"/>
    <w:uiPriority w:val="99"/>
    <w:semiHidden/>
    <w:rsid w:val="00FD00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9139</Words>
  <Characters>5210</Characters>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2025-12-15T12:12:00Z</cp:lastPrinted>
  <dcterms:created xsi:type="dcterms:W3CDTF">2025-12-11T09:06:00Z</dcterms:created>
  <dcterms:modified xsi:type="dcterms:W3CDTF">2025-12-15T12:42:00Z</dcterms:modified>
</cp:coreProperties>
</file>